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60FF" w14:textId="77777777" w:rsidR="00341BA8" w:rsidRDefault="00341BA8"/>
    <w:p w14:paraId="3241E730" w14:textId="77777777" w:rsidR="00341BA8" w:rsidRDefault="00A74177">
      <w:pPr>
        <w:pBdr>
          <w:top w:val="single" w:sz="4" w:space="1" w:color="000000"/>
          <w:left w:val="single" w:sz="4" w:space="4" w:color="000000"/>
          <w:bottom w:val="nil"/>
          <w:right w:val="single" w:sz="4" w:space="4" w:color="000000"/>
          <w:between w:val="nil"/>
        </w:pBd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3.  Як точно і доступно донести свою думку до громади?</w:t>
      </w:r>
    </w:p>
    <w:p w14:paraId="254EDA08" w14:textId="77777777" w:rsidR="00341BA8" w:rsidRDefault="00A74177">
      <w:pPr>
        <w:pBdr>
          <w:top w:val="nil"/>
          <w:left w:val="single" w:sz="4" w:space="4" w:color="000000"/>
          <w:bottom w:val="single" w:sz="4" w:space="1" w:color="000000"/>
          <w:right w:val="single" w:sz="4" w:space="4" w:color="000000"/>
          <w:between w:val="nil"/>
        </w:pBdr>
        <w:spacing w:after="20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0F2438" w14:textId="77777777" w:rsidR="00341BA8" w:rsidRDefault="00341BA8">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rPr>
      </w:pPr>
    </w:p>
    <w:p w14:paraId="28ED64D7" w14:textId="77777777" w:rsidR="00341BA8" w:rsidRDefault="00A74177">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Лекція 3.1.  Правила підготовки </w:t>
      </w:r>
      <w:proofErr w:type="spellStart"/>
      <w:r>
        <w:rPr>
          <w:rFonts w:ascii="Times New Roman" w:eastAsia="Times New Roman" w:hAnsi="Times New Roman" w:cs="Times New Roman"/>
          <w:b/>
          <w:color w:val="000000"/>
          <w:sz w:val="24"/>
          <w:szCs w:val="24"/>
        </w:rPr>
        <w:t>медіазаходів</w:t>
      </w:r>
      <w:proofErr w:type="spellEnd"/>
    </w:p>
    <w:p w14:paraId="3642668B" w14:textId="77777777" w:rsidR="00341BA8" w:rsidRDefault="00A74177">
      <w:pPr>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Питання, які розглянемо:</w:t>
      </w:r>
    </w:p>
    <w:p w14:paraId="2C64C58E" w14:textId="77777777" w:rsidR="00341BA8" w:rsidRDefault="00A74177">
      <w:pPr>
        <w:numPr>
          <w:ilvl w:val="0"/>
          <w:numId w:val="1"/>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що потрібно подбати, готуючись до </w:t>
      </w:r>
      <w:proofErr w:type="spellStart"/>
      <w:r>
        <w:rPr>
          <w:rFonts w:ascii="Times New Roman" w:eastAsia="Times New Roman" w:hAnsi="Times New Roman" w:cs="Times New Roman"/>
          <w:color w:val="000000"/>
          <w:sz w:val="24"/>
          <w:szCs w:val="24"/>
        </w:rPr>
        <w:t>медіазаходу</w:t>
      </w:r>
      <w:proofErr w:type="spellEnd"/>
      <w:r>
        <w:rPr>
          <w:rFonts w:ascii="Times New Roman" w:eastAsia="Times New Roman" w:hAnsi="Times New Roman" w:cs="Times New Roman"/>
          <w:color w:val="000000"/>
          <w:sz w:val="24"/>
          <w:szCs w:val="24"/>
        </w:rPr>
        <w:t>?</w:t>
      </w:r>
    </w:p>
    <w:p w14:paraId="30FB9102" w14:textId="77777777" w:rsidR="00341BA8" w:rsidRDefault="00A74177">
      <w:pPr>
        <w:numPr>
          <w:ilvl w:val="0"/>
          <w:numId w:val="1"/>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Як </w:t>
      </w:r>
      <w:proofErr w:type="spellStart"/>
      <w:r>
        <w:rPr>
          <w:rFonts w:ascii="Times New Roman" w:eastAsia="Times New Roman" w:hAnsi="Times New Roman" w:cs="Times New Roman"/>
          <w:color w:val="000000"/>
          <w:sz w:val="24"/>
          <w:szCs w:val="24"/>
        </w:rPr>
        <w:t>грамотно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комунікувати</w:t>
      </w:r>
      <w:proofErr w:type="spellEnd"/>
      <w:r>
        <w:rPr>
          <w:rFonts w:ascii="Times New Roman" w:eastAsia="Times New Roman" w:hAnsi="Times New Roman" w:cs="Times New Roman"/>
          <w:color w:val="000000"/>
          <w:sz w:val="24"/>
          <w:szCs w:val="24"/>
        </w:rPr>
        <w:t xml:space="preserve"> з журналістами?</w:t>
      </w:r>
    </w:p>
    <w:p w14:paraId="3DF6CAF3" w14:textId="77777777" w:rsidR="00341BA8" w:rsidRDefault="00A74177">
      <w:pPr>
        <w:numPr>
          <w:ilvl w:val="0"/>
          <w:numId w:val="1"/>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Пресконференція</w:t>
      </w:r>
      <w:proofErr w:type="spellEnd"/>
      <w:r>
        <w:rPr>
          <w:rFonts w:ascii="Times New Roman" w:eastAsia="Times New Roman" w:hAnsi="Times New Roman" w:cs="Times New Roman"/>
          <w:color w:val="000000"/>
          <w:sz w:val="24"/>
          <w:szCs w:val="24"/>
        </w:rPr>
        <w:t>: коли, як і навіщо?</w:t>
      </w:r>
    </w:p>
    <w:p w14:paraId="3FD4A238" w14:textId="77777777" w:rsidR="00341BA8" w:rsidRDefault="00341BA8">
      <w:pPr>
        <w:pBdr>
          <w:top w:val="nil"/>
          <w:left w:val="nil"/>
          <w:bottom w:val="nil"/>
          <w:right w:val="nil"/>
          <w:between w:val="nil"/>
        </w:pBdr>
        <w:spacing w:after="200" w:line="240" w:lineRule="auto"/>
        <w:ind w:left="1004"/>
        <w:jc w:val="center"/>
        <w:rPr>
          <w:rFonts w:ascii="Times New Roman" w:eastAsia="Times New Roman" w:hAnsi="Times New Roman" w:cs="Times New Roman"/>
          <w:color w:val="000000"/>
          <w:sz w:val="24"/>
          <w:szCs w:val="24"/>
          <w:highlight w:val="yellow"/>
        </w:rPr>
      </w:pPr>
    </w:p>
    <w:p w14:paraId="5B60254B"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 можете </w:t>
      </w:r>
      <w:proofErr w:type="spellStart"/>
      <w:r>
        <w:rPr>
          <w:rFonts w:ascii="Times New Roman" w:eastAsia="Times New Roman" w:hAnsi="Times New Roman" w:cs="Times New Roman"/>
          <w:sz w:val="24"/>
          <w:szCs w:val="24"/>
        </w:rPr>
        <w:t>комунікувати</w:t>
      </w:r>
      <w:proofErr w:type="spellEnd"/>
      <w:r>
        <w:rPr>
          <w:rFonts w:ascii="Times New Roman" w:eastAsia="Times New Roman" w:hAnsi="Times New Roman" w:cs="Times New Roman"/>
          <w:sz w:val="24"/>
          <w:szCs w:val="24"/>
        </w:rPr>
        <w:t xml:space="preserve"> з медіа через розсилку інформаційних повідомлень, релізів, наповнюючи сторінки соцмереж та сайт, звідки журналісти при нагоді запозичать матеріали для свог</w:t>
      </w:r>
      <w:r>
        <w:rPr>
          <w:rFonts w:ascii="Times New Roman" w:eastAsia="Times New Roman" w:hAnsi="Times New Roman" w:cs="Times New Roman"/>
          <w:sz w:val="24"/>
          <w:szCs w:val="24"/>
        </w:rPr>
        <w:t>о ЗМІ.</w:t>
      </w:r>
    </w:p>
    <w:p w14:paraId="12839E1E"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 </w:t>
      </w:r>
      <w:proofErr w:type="spellStart"/>
      <w:r>
        <w:rPr>
          <w:rFonts w:ascii="Times New Roman" w:eastAsia="Times New Roman" w:hAnsi="Times New Roman" w:cs="Times New Roman"/>
          <w:sz w:val="24"/>
          <w:szCs w:val="24"/>
        </w:rPr>
        <w:t>медійники</w:t>
      </w:r>
      <w:proofErr w:type="spellEnd"/>
      <w:r>
        <w:rPr>
          <w:rFonts w:ascii="Times New Roman" w:eastAsia="Times New Roman" w:hAnsi="Times New Roman" w:cs="Times New Roman"/>
          <w:sz w:val="24"/>
          <w:szCs w:val="24"/>
        </w:rPr>
        <w:t xml:space="preserve"> самі радо відвідають неординарні, яскраво подані події. Тому, якщо плануєте заходи і бажаєте, щоб вони потрапляли до ЗМІ, підходьте творчо, обирайте нові формати, з цікавою картинкою (що особливо важливо для телебачення). Журналістам н</w:t>
      </w:r>
      <w:r>
        <w:rPr>
          <w:rFonts w:ascii="Times New Roman" w:eastAsia="Times New Roman" w:hAnsi="Times New Roman" w:cs="Times New Roman"/>
          <w:sz w:val="24"/>
          <w:szCs w:val="24"/>
        </w:rPr>
        <w:t xml:space="preserve">е подобається знімати «голови, що розмовляють», людей за столами чи у залі засідань або перерізання стрічок. </w:t>
      </w:r>
    </w:p>
    <w:p w14:paraId="5E559FA4" w14:textId="77777777" w:rsidR="00341BA8" w:rsidRDefault="00A7417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Подбайте про простір для операторів та фотографів, продумайте, де їм краще стати, по яких траєкторіях рухатися, щоб у фокусі були ключові герої чи</w:t>
      </w:r>
      <w:r>
        <w:rPr>
          <w:rFonts w:ascii="Times New Roman" w:eastAsia="Times New Roman" w:hAnsi="Times New Roman" w:cs="Times New Roman"/>
          <w:color w:val="000000"/>
          <w:sz w:val="24"/>
          <w:szCs w:val="24"/>
        </w:rPr>
        <w:t xml:space="preserve"> саме дійство. А учасники свята не закривали об’єктиви. Доцільно просто розпитати у досвідченого фахівця порад щодо розташування. Можливо, потрібно зробити якийсь невеличкий подіум, звідки відкриється вигідний ракурс.</w:t>
      </w:r>
    </w:p>
    <w:p w14:paraId="15DA4001" w14:textId="77777777" w:rsidR="00341BA8" w:rsidRDefault="00A7417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подія відбувається увечері або у приміщенні, подбайте про світло. У приміщенні розташовуйте об’єкт так, щоб джерело світла (наприклад, вікно) не було за ним. Світло має падати на сам об’єкт, обличчя людини. Ніколи не міняйте освітлення в процесі зйомк</w:t>
      </w:r>
      <w:r>
        <w:rPr>
          <w:rFonts w:ascii="Times New Roman" w:eastAsia="Times New Roman" w:hAnsi="Times New Roman" w:cs="Times New Roman"/>
          <w:color w:val="000000"/>
          <w:sz w:val="24"/>
          <w:szCs w:val="24"/>
        </w:rPr>
        <w:t xml:space="preserve">и. Якщо світло </w:t>
      </w:r>
      <w:proofErr w:type="spellStart"/>
      <w:r>
        <w:rPr>
          <w:rFonts w:ascii="Times New Roman" w:eastAsia="Times New Roman" w:hAnsi="Times New Roman" w:cs="Times New Roman"/>
          <w:color w:val="000000"/>
          <w:sz w:val="24"/>
          <w:szCs w:val="24"/>
        </w:rPr>
        <w:t>вмикнули</w:t>
      </w:r>
      <w:proofErr w:type="spellEnd"/>
      <w:r>
        <w:rPr>
          <w:rFonts w:ascii="Times New Roman" w:eastAsia="Times New Roman" w:hAnsi="Times New Roman" w:cs="Times New Roman"/>
          <w:color w:val="000000"/>
          <w:sz w:val="24"/>
          <w:szCs w:val="24"/>
        </w:rPr>
        <w:t xml:space="preserve">, то не можна вимкнути, коли триває запис. </w:t>
      </w:r>
    </w:p>
    <w:p w14:paraId="70D62FA4" w14:textId="77777777" w:rsidR="00341BA8" w:rsidRDefault="00A7417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Продумайте, яким буде тло. Що буде в кадрі за людиною або об’єктом (щоб туди не потрапили якісь не підходящі картинки/календарі, фрагменти декору, рослини, розетки, ручки дверей тощо).</w:t>
      </w:r>
    </w:p>
    <w:p w14:paraId="63EE9924" w14:textId="77777777" w:rsidR="00341BA8" w:rsidRDefault="00A74177">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Підберіть відповідне приміщення: погано, коли на відео декілька людей перебувають у величезній порожній залі, і, навпаки, коли кімната замала, і тому, хто знімає, неможливо розвернутися. Забезпечте кондиціювання, шумову ізоляцію та якісний звук.</w:t>
      </w:r>
    </w:p>
    <w:p w14:paraId="5375EFF1" w14:textId="77777777" w:rsidR="00341BA8" w:rsidRDefault="00A7417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журна</w:t>
      </w:r>
      <w:r>
        <w:rPr>
          <w:rFonts w:ascii="Times New Roman" w:eastAsia="Times New Roman" w:hAnsi="Times New Roman" w:cs="Times New Roman"/>
          <w:color w:val="000000"/>
          <w:sz w:val="24"/>
          <w:szCs w:val="24"/>
        </w:rPr>
        <w:t>лісти мають їхати з іншого населеного пункту на вашу подію, подбайте про трансфер (можливо, варто орендувати мікроавтобус, і доставити групу журналістів).</w:t>
      </w:r>
    </w:p>
    <w:p w14:paraId="6E82BFAC"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Щодо запрошення представників ЗМІ:</w:t>
      </w:r>
    </w:p>
    <w:p w14:paraId="2900227F" w14:textId="77777777" w:rsidR="00341BA8" w:rsidRDefault="00A7417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Підготуйте анонс і </w:t>
      </w:r>
      <w:proofErr w:type="spellStart"/>
      <w:r>
        <w:rPr>
          <w:rFonts w:ascii="Times New Roman" w:eastAsia="Times New Roman" w:hAnsi="Times New Roman" w:cs="Times New Roman"/>
          <w:color w:val="000000"/>
          <w:sz w:val="24"/>
          <w:szCs w:val="24"/>
        </w:rPr>
        <w:t>розішліть</w:t>
      </w:r>
      <w:proofErr w:type="spellEnd"/>
      <w:r>
        <w:rPr>
          <w:rFonts w:ascii="Times New Roman" w:eastAsia="Times New Roman" w:hAnsi="Times New Roman" w:cs="Times New Roman"/>
          <w:color w:val="000000"/>
          <w:sz w:val="24"/>
          <w:szCs w:val="24"/>
        </w:rPr>
        <w:t xml:space="preserve"> його за тиждень до події: спочатку ре</w:t>
      </w:r>
      <w:r>
        <w:rPr>
          <w:rFonts w:ascii="Times New Roman" w:eastAsia="Times New Roman" w:hAnsi="Times New Roman" w:cs="Times New Roman"/>
          <w:color w:val="000000"/>
          <w:sz w:val="24"/>
          <w:szCs w:val="24"/>
        </w:rPr>
        <w:t xml:space="preserve">дакції мають </w:t>
      </w:r>
      <w:proofErr w:type="spellStart"/>
      <w:r>
        <w:rPr>
          <w:rFonts w:ascii="Times New Roman" w:eastAsia="Times New Roman" w:hAnsi="Times New Roman" w:cs="Times New Roman"/>
          <w:color w:val="000000"/>
          <w:sz w:val="24"/>
          <w:szCs w:val="24"/>
        </w:rPr>
        <w:t>сплануватися</w:t>
      </w:r>
      <w:proofErr w:type="spellEnd"/>
      <w:r>
        <w:rPr>
          <w:rFonts w:ascii="Times New Roman" w:eastAsia="Times New Roman" w:hAnsi="Times New Roman" w:cs="Times New Roman"/>
          <w:color w:val="000000"/>
          <w:sz w:val="24"/>
          <w:szCs w:val="24"/>
        </w:rPr>
        <w:t xml:space="preserve">. </w:t>
      </w:r>
    </w:p>
    <w:p w14:paraId="0538231A" w14:textId="77777777" w:rsidR="00341BA8" w:rsidRDefault="00A7417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3-4 дні до події зателефонуйте редактору чи керівнику служби новин кожного ЗМІ, нагадайте про своє запрошення і уточніть, хто саме відвідає ваш захід, </w:t>
      </w:r>
      <w:r>
        <w:rPr>
          <w:rFonts w:ascii="Times New Roman" w:eastAsia="Times New Roman" w:hAnsi="Times New Roman" w:cs="Times New Roman"/>
          <w:color w:val="000000"/>
          <w:sz w:val="24"/>
          <w:szCs w:val="24"/>
        </w:rPr>
        <w:lastRenderedPageBreak/>
        <w:t xml:space="preserve">можливо, потрібна додаткова інформація, запитайте, чи зручно їм дістатися </w:t>
      </w:r>
      <w:r>
        <w:rPr>
          <w:rFonts w:ascii="Times New Roman" w:eastAsia="Times New Roman" w:hAnsi="Times New Roman" w:cs="Times New Roman"/>
          <w:color w:val="000000"/>
          <w:sz w:val="24"/>
          <w:szCs w:val="24"/>
        </w:rPr>
        <w:t>до місця проведення.</w:t>
      </w:r>
    </w:p>
    <w:p w14:paraId="55A7626D" w14:textId="77777777" w:rsidR="00341BA8" w:rsidRDefault="00A7417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Отримавши відмову, запитайте, взяли би вони ваш реліз і фото по результатах заходу? Уточніть, в який термін це має бути зроблено.</w:t>
      </w:r>
    </w:p>
    <w:p w14:paraId="1177E277" w14:textId="77777777" w:rsidR="00341BA8" w:rsidRDefault="00A7417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редакція погодилася прислати журналіста, далі </w:t>
      </w:r>
      <w:proofErr w:type="spellStart"/>
      <w:r>
        <w:rPr>
          <w:rFonts w:ascii="Times New Roman" w:eastAsia="Times New Roman" w:hAnsi="Times New Roman" w:cs="Times New Roman"/>
          <w:color w:val="000000"/>
          <w:sz w:val="24"/>
          <w:szCs w:val="24"/>
        </w:rPr>
        <w:t>комунікуйте</w:t>
      </w:r>
      <w:proofErr w:type="spellEnd"/>
      <w:r>
        <w:rPr>
          <w:rFonts w:ascii="Times New Roman" w:eastAsia="Times New Roman" w:hAnsi="Times New Roman" w:cs="Times New Roman"/>
          <w:color w:val="000000"/>
          <w:sz w:val="24"/>
          <w:szCs w:val="24"/>
        </w:rPr>
        <w:t xml:space="preserve"> безпосередньо з ним: нагадайте за день про</w:t>
      </w:r>
      <w:r>
        <w:rPr>
          <w:rFonts w:ascii="Times New Roman" w:eastAsia="Times New Roman" w:hAnsi="Times New Roman" w:cs="Times New Roman"/>
          <w:color w:val="000000"/>
          <w:sz w:val="24"/>
          <w:szCs w:val="24"/>
        </w:rPr>
        <w:t xml:space="preserve"> ваш захід, </w:t>
      </w:r>
      <w:proofErr w:type="spellStart"/>
      <w:r>
        <w:rPr>
          <w:rFonts w:ascii="Times New Roman" w:eastAsia="Times New Roman" w:hAnsi="Times New Roman" w:cs="Times New Roman"/>
          <w:color w:val="000000"/>
          <w:sz w:val="24"/>
          <w:szCs w:val="24"/>
        </w:rPr>
        <w:t>повідомте</w:t>
      </w:r>
      <w:proofErr w:type="spellEnd"/>
      <w:r>
        <w:rPr>
          <w:rFonts w:ascii="Times New Roman" w:eastAsia="Times New Roman" w:hAnsi="Times New Roman" w:cs="Times New Roman"/>
          <w:color w:val="000000"/>
          <w:sz w:val="24"/>
          <w:szCs w:val="24"/>
        </w:rPr>
        <w:t xml:space="preserve"> деталі (що відбуватиметься і в якому порядку, на який час розраховано і </w:t>
      </w:r>
      <w:proofErr w:type="spellStart"/>
      <w:r>
        <w:rPr>
          <w:rFonts w:ascii="Times New Roman" w:eastAsia="Times New Roman" w:hAnsi="Times New Roman" w:cs="Times New Roman"/>
          <w:color w:val="000000"/>
          <w:sz w:val="24"/>
          <w:szCs w:val="24"/>
        </w:rPr>
        <w:t>т.п</w:t>
      </w:r>
      <w:proofErr w:type="spellEnd"/>
      <w:r>
        <w:rPr>
          <w:rFonts w:ascii="Times New Roman" w:eastAsia="Times New Roman" w:hAnsi="Times New Roman" w:cs="Times New Roman"/>
          <w:color w:val="000000"/>
          <w:sz w:val="24"/>
          <w:szCs w:val="24"/>
        </w:rPr>
        <w:t xml:space="preserve">.), уточніть, що йому потрібно для роботи. Наприклад, якщо знімальна група хоче записати окремий коментар, то часто робить це до початку події. Тому варто про </w:t>
      </w:r>
      <w:r>
        <w:rPr>
          <w:rFonts w:ascii="Times New Roman" w:eastAsia="Times New Roman" w:hAnsi="Times New Roman" w:cs="Times New Roman"/>
          <w:color w:val="000000"/>
          <w:sz w:val="24"/>
          <w:szCs w:val="24"/>
        </w:rPr>
        <w:t>це знати і підготувати ключових спікерів: вони мають бути готовими за півгодини до початку зустрітися з журналістами.</w:t>
      </w:r>
    </w:p>
    <w:p w14:paraId="3F37B42A" w14:textId="77777777" w:rsidR="00341BA8" w:rsidRDefault="00A7417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Зателефонувавши всім медіа, яким ви розіслали запрошення, і отримавши відповіді, сформуйте список представників ЗМІ (назва, ім’я журналіст</w:t>
      </w:r>
      <w:r>
        <w:rPr>
          <w:rFonts w:ascii="Times New Roman" w:eastAsia="Times New Roman" w:hAnsi="Times New Roman" w:cs="Times New Roman"/>
          <w:color w:val="000000"/>
          <w:sz w:val="24"/>
          <w:szCs w:val="24"/>
        </w:rPr>
        <w:t>а, його телефон). Також зручним варіантом може стати створення гугл-форми, посилання на яку ви вставите в анонс, і тоді всі зацікавлені заповнять її, а ви отримаєте готовий список.</w:t>
      </w:r>
    </w:p>
    <w:p w14:paraId="57078D4B" w14:textId="77777777" w:rsidR="00341BA8" w:rsidRDefault="00A7417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Подумайте про окреме місце, тихе і зручне, де спікери можуть дати коментарі. Можливо, організуйте якийсь куточок з банером.</w:t>
      </w:r>
    </w:p>
    <w:p w14:paraId="57C44E83"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день заходу:</w:t>
      </w:r>
    </w:p>
    <w:p w14:paraId="2104D062" w14:textId="77777777" w:rsidR="00341BA8" w:rsidRDefault="00A7417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роздрукуйте реєстраційну форму: це допоможе відслідкувати вихід матеріалів, зв’язатися з журналістом, щоби уточнити, </w:t>
      </w:r>
      <w:r>
        <w:rPr>
          <w:rFonts w:ascii="Times New Roman" w:eastAsia="Times New Roman" w:hAnsi="Times New Roman" w:cs="Times New Roman"/>
          <w:color w:val="000000"/>
          <w:sz w:val="24"/>
          <w:szCs w:val="24"/>
        </w:rPr>
        <w:t xml:space="preserve">чому сюжет/замітка не вийшли (чи коли будуть), уточнити, чи не потрібно додаткової інформації, світлин тощо. Також ви побачите, якщо у редакції з’явилася нова людина або змінилися контакти, і зможете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правки у ваш довідник медіа.</w:t>
      </w:r>
    </w:p>
    <w:p w14:paraId="50BAFC71" w14:textId="77777777" w:rsidR="00341BA8" w:rsidRDefault="00A7417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Будьте на зв’язку, щ</w:t>
      </w:r>
      <w:r>
        <w:rPr>
          <w:rFonts w:ascii="Times New Roman" w:eastAsia="Times New Roman" w:hAnsi="Times New Roman" w:cs="Times New Roman"/>
          <w:color w:val="000000"/>
          <w:sz w:val="24"/>
          <w:szCs w:val="24"/>
        </w:rPr>
        <w:t xml:space="preserve">об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 підказати, як швидко знайти місце події чи дізнатися, що хтось затримується. Зустрічайте журналістів, </w:t>
      </w:r>
      <w:proofErr w:type="spellStart"/>
      <w:r>
        <w:rPr>
          <w:rFonts w:ascii="Times New Roman" w:eastAsia="Times New Roman" w:hAnsi="Times New Roman" w:cs="Times New Roman"/>
          <w:color w:val="000000"/>
          <w:sz w:val="24"/>
          <w:szCs w:val="24"/>
        </w:rPr>
        <w:t>познайомте</w:t>
      </w:r>
      <w:proofErr w:type="spellEnd"/>
      <w:r>
        <w:rPr>
          <w:rFonts w:ascii="Times New Roman" w:eastAsia="Times New Roman" w:hAnsi="Times New Roman" w:cs="Times New Roman"/>
          <w:color w:val="000000"/>
          <w:sz w:val="24"/>
          <w:szCs w:val="24"/>
        </w:rPr>
        <w:t xml:space="preserve"> з ключовими спікерами, зорієнтуйте, коли зручно кого записати тощо. Надайте додаткові матеріали по захід.</w:t>
      </w:r>
    </w:p>
    <w:p w14:paraId="307367C6" w14:textId="77777777" w:rsidR="00341BA8" w:rsidRDefault="00A74177">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Фуршети давно перестали</w:t>
      </w:r>
      <w:r>
        <w:rPr>
          <w:rFonts w:ascii="Times New Roman" w:eastAsia="Times New Roman" w:hAnsi="Times New Roman" w:cs="Times New Roman"/>
          <w:color w:val="000000"/>
          <w:sz w:val="24"/>
          <w:szCs w:val="24"/>
        </w:rPr>
        <w:t xml:space="preserve"> бути основним атрибутом заходів, але буде гуманно і гостинно (особливо, якщо </w:t>
      </w:r>
      <w:proofErr w:type="spellStart"/>
      <w:r>
        <w:rPr>
          <w:rFonts w:ascii="Times New Roman" w:eastAsia="Times New Roman" w:hAnsi="Times New Roman" w:cs="Times New Roman"/>
          <w:color w:val="000000"/>
          <w:sz w:val="24"/>
          <w:szCs w:val="24"/>
        </w:rPr>
        <w:t>медійники</w:t>
      </w:r>
      <w:proofErr w:type="spellEnd"/>
      <w:r>
        <w:rPr>
          <w:rFonts w:ascii="Times New Roman" w:eastAsia="Times New Roman" w:hAnsi="Times New Roman" w:cs="Times New Roman"/>
          <w:color w:val="000000"/>
          <w:sz w:val="24"/>
          <w:szCs w:val="24"/>
        </w:rPr>
        <w:t xml:space="preserve"> приїхали до вас здалеку) пригостити їх канапками, кавою, водою.</w:t>
      </w:r>
    </w:p>
    <w:p w14:paraId="5660DFE9" w14:textId="77777777" w:rsidR="00341BA8" w:rsidRDefault="00A74177">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Прощаючись, подякуйте за зацікавленість вашим заходом, запитайте, чи все гаразд, чи все було зрозумілим,</w:t>
      </w:r>
      <w:r>
        <w:rPr>
          <w:rFonts w:ascii="Times New Roman" w:eastAsia="Times New Roman" w:hAnsi="Times New Roman" w:cs="Times New Roman"/>
          <w:color w:val="000000"/>
          <w:sz w:val="24"/>
          <w:szCs w:val="24"/>
        </w:rPr>
        <w:t xml:space="preserve"> а також, коли можна очікувати на матеріал.</w:t>
      </w:r>
    </w:p>
    <w:p w14:paraId="5D7AC456"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тижня-двох складіть </w:t>
      </w:r>
      <w:proofErr w:type="spellStart"/>
      <w:r>
        <w:rPr>
          <w:rFonts w:ascii="Times New Roman" w:eastAsia="Times New Roman" w:hAnsi="Times New Roman" w:cs="Times New Roman"/>
          <w:sz w:val="24"/>
          <w:szCs w:val="24"/>
        </w:rPr>
        <w:t>медіазвіт</w:t>
      </w:r>
      <w:proofErr w:type="spellEnd"/>
      <w:r>
        <w:rPr>
          <w:rFonts w:ascii="Times New Roman" w:eastAsia="Times New Roman" w:hAnsi="Times New Roman" w:cs="Times New Roman"/>
          <w:sz w:val="24"/>
          <w:szCs w:val="24"/>
        </w:rPr>
        <w:t xml:space="preserve"> за результатами висвітлення події, проаналізуйте якість матеріалів, зробіть висновки.</w:t>
      </w:r>
    </w:p>
    <w:p w14:paraId="49CAF726" w14:textId="77777777" w:rsidR="00341BA8" w:rsidRDefault="00341BA8">
      <w:pPr>
        <w:jc w:val="both"/>
        <w:rPr>
          <w:rFonts w:ascii="Times New Roman" w:eastAsia="Times New Roman" w:hAnsi="Times New Roman" w:cs="Times New Roman"/>
          <w:sz w:val="24"/>
          <w:szCs w:val="24"/>
        </w:rPr>
      </w:pPr>
    </w:p>
    <w:p w14:paraId="0A7859D4" w14:textId="77777777" w:rsidR="00341BA8" w:rsidRDefault="00A74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РЕКОМЕНДАЦІЇ ЩОДО ПІДГОТОВКИ ТА</w:t>
      </w:r>
    </w:p>
    <w:p w14:paraId="461AD881" w14:textId="77777777" w:rsidR="00341BA8" w:rsidRDefault="00A74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ПРОВЕДЕННЯ ПРЕСКОНФЕРЕНЦІЇ</w:t>
      </w:r>
    </w:p>
    <w:p w14:paraId="0EF0B970" w14:textId="77777777" w:rsidR="00341BA8" w:rsidRDefault="00A741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Підготовка і проведення (зміст):</w:t>
      </w:r>
    </w:p>
    <w:p w14:paraId="4406B8BB" w14:textId="77777777" w:rsidR="00341BA8" w:rsidRDefault="00A7417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Перед тим, як запланувати захід, </w:t>
      </w:r>
      <w:r>
        <w:rPr>
          <w:rFonts w:ascii="Times New Roman" w:eastAsia="Times New Roman" w:hAnsi="Times New Roman" w:cs="Times New Roman"/>
          <w:b/>
          <w:sz w:val="24"/>
          <w:szCs w:val="24"/>
        </w:rPr>
        <w:t>переконайтеся, що привід «тягне» на конференцію</w:t>
      </w:r>
      <w:r>
        <w:rPr>
          <w:rFonts w:ascii="Times New Roman" w:eastAsia="Times New Roman" w:hAnsi="Times New Roman" w:cs="Times New Roman"/>
          <w:sz w:val="24"/>
          <w:szCs w:val="24"/>
        </w:rPr>
        <w:t>: чи досить «сировини» (інформації, яку треба озвучити, і чи насправді вона суспільно важлива?) для того, щоб тримати увагу щонайменше 30-4</w:t>
      </w:r>
      <w:r>
        <w:rPr>
          <w:rFonts w:ascii="Times New Roman" w:eastAsia="Times New Roman" w:hAnsi="Times New Roman" w:cs="Times New Roman"/>
          <w:sz w:val="24"/>
          <w:szCs w:val="24"/>
        </w:rPr>
        <w:t>0 хвилин; спрогнозуйте, чи буде певна кількість питань у журналістів до спікера(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Якщо інформації мало, варто обмежитися розсилкою якісно підготовленого інформаційного повідомлення до редакцій ЗМІ.</w:t>
      </w:r>
    </w:p>
    <w:p w14:paraId="50E9BCDE"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Якщо ви вирішили проводити, то </w:t>
      </w:r>
      <w:r>
        <w:rPr>
          <w:rFonts w:ascii="Times New Roman" w:eastAsia="Times New Roman" w:hAnsi="Times New Roman" w:cs="Times New Roman"/>
          <w:b/>
          <w:sz w:val="24"/>
          <w:szCs w:val="24"/>
        </w:rPr>
        <w:t>визначте доповідачів.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Необов’язково мають бути представлені виключно представники структури/організації, в якій ви працюєте і яка, відповідно, проводить </w:t>
      </w:r>
      <w:proofErr w:type="spellStart"/>
      <w:r>
        <w:rPr>
          <w:rFonts w:ascii="Times New Roman" w:eastAsia="Times New Roman" w:hAnsi="Times New Roman" w:cs="Times New Roman"/>
          <w:sz w:val="24"/>
          <w:szCs w:val="24"/>
        </w:rPr>
        <w:t>пресконференцію</w:t>
      </w:r>
      <w:proofErr w:type="spellEnd"/>
      <w:r>
        <w:rPr>
          <w:rFonts w:ascii="Times New Roman" w:eastAsia="Times New Roman" w:hAnsi="Times New Roman" w:cs="Times New Roman"/>
          <w:sz w:val="24"/>
          <w:szCs w:val="24"/>
        </w:rPr>
        <w:t xml:space="preserve">. Подумайте, можливо,  до обговорення запропонованої вами теми/проблеми </w:t>
      </w:r>
      <w:proofErr w:type="spellStart"/>
      <w:r>
        <w:rPr>
          <w:rFonts w:ascii="Times New Roman" w:eastAsia="Times New Roman" w:hAnsi="Times New Roman" w:cs="Times New Roman"/>
          <w:sz w:val="24"/>
          <w:szCs w:val="24"/>
        </w:rPr>
        <w:t>долучаться</w:t>
      </w:r>
      <w:proofErr w:type="spellEnd"/>
      <w:r>
        <w:rPr>
          <w:rFonts w:ascii="Times New Roman" w:eastAsia="Times New Roman" w:hAnsi="Times New Roman" w:cs="Times New Roman"/>
          <w:sz w:val="24"/>
          <w:szCs w:val="24"/>
        </w:rPr>
        <w:t xml:space="preserve"> ваші партнери чи представн</w:t>
      </w:r>
      <w:r>
        <w:rPr>
          <w:rFonts w:ascii="Times New Roman" w:eastAsia="Times New Roman" w:hAnsi="Times New Roman" w:cs="Times New Roman"/>
          <w:sz w:val="24"/>
          <w:szCs w:val="24"/>
        </w:rPr>
        <w:t xml:space="preserve">ики певних структур/організацій, які мають стосунок до вашої теми, або незалежні експерти. </w:t>
      </w:r>
      <w:proofErr w:type="spellStart"/>
      <w:r>
        <w:rPr>
          <w:rFonts w:ascii="Times New Roman" w:eastAsia="Times New Roman" w:hAnsi="Times New Roman" w:cs="Times New Roman"/>
          <w:sz w:val="24"/>
          <w:szCs w:val="24"/>
        </w:rPr>
        <w:t>Різномаїття</w:t>
      </w:r>
      <w:proofErr w:type="spellEnd"/>
      <w:r>
        <w:rPr>
          <w:rFonts w:ascii="Times New Roman" w:eastAsia="Times New Roman" w:hAnsi="Times New Roman" w:cs="Times New Roman"/>
          <w:sz w:val="24"/>
          <w:szCs w:val="24"/>
        </w:rPr>
        <w:t xml:space="preserve"> доповідачів, різні думки, які пролунають, однозначно збагатять ваш захід!  Можливо навіть, присутність яскравої особистості, потужного експерта приверне </w:t>
      </w:r>
      <w:r>
        <w:rPr>
          <w:rFonts w:ascii="Times New Roman" w:eastAsia="Times New Roman" w:hAnsi="Times New Roman" w:cs="Times New Roman"/>
          <w:sz w:val="24"/>
          <w:szCs w:val="24"/>
        </w:rPr>
        <w:t xml:space="preserve">увагу більше, ніж ваш спікер, але виграють всі, тому що ви все одно потрапите у медіа (а це головне!). </w:t>
      </w:r>
    </w:p>
    <w:p w14:paraId="31FF6FCF"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Коли перелік спікерів складено (в ідеалі їх має бути не більше 3х, але може бути і 1), обговоріть з усіма меседжі: </w:t>
      </w:r>
      <w:r>
        <w:rPr>
          <w:rFonts w:ascii="Times New Roman" w:eastAsia="Times New Roman" w:hAnsi="Times New Roman" w:cs="Times New Roman"/>
          <w:b/>
          <w:sz w:val="24"/>
          <w:szCs w:val="24"/>
        </w:rPr>
        <w:t>хто про що говорить і в якому пор</w:t>
      </w:r>
      <w:r>
        <w:rPr>
          <w:rFonts w:ascii="Times New Roman" w:eastAsia="Times New Roman" w:hAnsi="Times New Roman" w:cs="Times New Roman"/>
          <w:b/>
          <w:sz w:val="24"/>
          <w:szCs w:val="24"/>
        </w:rPr>
        <w:t>ядку.</w:t>
      </w:r>
      <w:r>
        <w:rPr>
          <w:rFonts w:ascii="Times New Roman" w:eastAsia="Times New Roman" w:hAnsi="Times New Roman" w:cs="Times New Roman"/>
          <w:sz w:val="24"/>
          <w:szCs w:val="24"/>
        </w:rPr>
        <w:t xml:space="preserve"> Ключові повідомлення не мають повторюватися. Варто починати </w:t>
      </w:r>
      <w:proofErr w:type="spellStart"/>
      <w:r>
        <w:rPr>
          <w:rFonts w:ascii="Times New Roman" w:eastAsia="Times New Roman" w:hAnsi="Times New Roman" w:cs="Times New Roman"/>
          <w:sz w:val="24"/>
          <w:szCs w:val="24"/>
        </w:rPr>
        <w:t>пресконференцію</w:t>
      </w:r>
      <w:proofErr w:type="spellEnd"/>
      <w:r>
        <w:rPr>
          <w:rFonts w:ascii="Times New Roman" w:eastAsia="Times New Roman" w:hAnsi="Times New Roman" w:cs="Times New Roman"/>
          <w:sz w:val="24"/>
          <w:szCs w:val="24"/>
        </w:rPr>
        <w:t xml:space="preserve"> з виступу людини, яка озвучить головну тезу, розповість, в чому проблема, чому виникла потреба зібрати журналістів та поінформувати громадськість. </w:t>
      </w:r>
    </w:p>
    <w:p w14:paraId="2F7125E7" w14:textId="77777777" w:rsidR="00341BA8" w:rsidRDefault="00A741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Визначте модератора</w:t>
      </w:r>
      <w:r>
        <w:rPr>
          <w:rFonts w:ascii="Times New Roman" w:eastAsia="Times New Roman" w:hAnsi="Times New Roman" w:cs="Times New Roman"/>
          <w:sz w:val="24"/>
          <w:szCs w:val="24"/>
        </w:rPr>
        <w:t xml:space="preserve"> – людину, яка відкриє захід, привітає учасників та оголосить тему і всіх доповідачів. Буде передавати слово, слідкувати за тим, хто з журналістів першим підняв руку, щоб поставити запитання, надавати слово. Якщо одна людина поставить де</w:t>
      </w:r>
      <w:r>
        <w:rPr>
          <w:rFonts w:ascii="Times New Roman" w:eastAsia="Times New Roman" w:hAnsi="Times New Roman" w:cs="Times New Roman"/>
          <w:sz w:val="24"/>
          <w:szCs w:val="24"/>
        </w:rPr>
        <w:t>кілька питань, то модератор має їх зафіксувати – зазвичай спікери відповідають на останнє питання, а перше чи друге забувають, тому справа модератора нагадати і запросити до відповіді. Також ведучий ПК слідкує за часом: по-перше, всі спікери мають говорити</w:t>
      </w:r>
      <w:r>
        <w:rPr>
          <w:rFonts w:ascii="Times New Roman" w:eastAsia="Times New Roman" w:hAnsi="Times New Roman" w:cs="Times New Roman"/>
          <w:sz w:val="24"/>
          <w:szCs w:val="24"/>
        </w:rPr>
        <w:t xml:space="preserve"> приблизно однаково (якщо, звісно, їм є що сказати), по-друге, розподілити час між виступами та відповідями на запитання (приблизно 20-30 хв. - виступи, 10-20 хв. – питання). В цілому ПК тривають до 50-60 хвилин. Якщо час вичерпується, а питань ще багато, </w:t>
      </w:r>
      <w:r>
        <w:rPr>
          <w:rFonts w:ascii="Times New Roman" w:eastAsia="Times New Roman" w:hAnsi="Times New Roman" w:cs="Times New Roman"/>
          <w:sz w:val="24"/>
          <w:szCs w:val="24"/>
        </w:rPr>
        <w:t xml:space="preserve">модератор оголошує про це і дозволяє поставити одне-два останніх запитання. Закриваючи захід, обов’язково дякує і спікерам, і учасникам </w:t>
      </w:r>
      <w:r>
        <w:rPr>
          <w:rFonts w:ascii="Times New Roman" w:eastAsia="Times New Roman" w:hAnsi="Times New Roman" w:cs="Times New Roman"/>
          <w:i/>
          <w:sz w:val="24"/>
          <w:szCs w:val="24"/>
        </w:rPr>
        <w:t>(також див. файл «Рекомендації модератору»).</w:t>
      </w:r>
    </w:p>
    <w:p w14:paraId="22C7D042"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В основному виступі не намагайтеся розповісти все</w:t>
      </w:r>
      <w:r>
        <w:rPr>
          <w:rFonts w:ascii="Times New Roman" w:eastAsia="Times New Roman" w:hAnsi="Times New Roman" w:cs="Times New Roman"/>
          <w:sz w:val="24"/>
          <w:szCs w:val="24"/>
        </w:rPr>
        <w:t>, що тільки знаєте і н</w:t>
      </w:r>
      <w:r>
        <w:rPr>
          <w:rFonts w:ascii="Times New Roman" w:eastAsia="Times New Roman" w:hAnsi="Times New Roman" w:cs="Times New Roman"/>
          <w:sz w:val="24"/>
          <w:szCs w:val="24"/>
        </w:rPr>
        <w:t>авіть більше</w:t>
      </w:r>
      <w:r>
        <w:rPr>
          <w:rFonts w:ascii="Wingdings" w:eastAsia="Wingdings" w:hAnsi="Wingdings" w:cs="Wingdings"/>
          <w:sz w:val="24"/>
          <w:szCs w:val="24"/>
        </w:rPr>
        <w:t>☺</w:t>
      </w:r>
      <w:r>
        <w:rPr>
          <w:rFonts w:ascii="Times New Roman" w:eastAsia="Times New Roman" w:hAnsi="Times New Roman" w:cs="Times New Roman"/>
          <w:sz w:val="24"/>
          <w:szCs w:val="24"/>
        </w:rPr>
        <w:t xml:space="preserve"> Досить сказати про основне стосовно оголошеної теми – </w:t>
      </w:r>
      <w:r>
        <w:rPr>
          <w:rFonts w:ascii="Times New Roman" w:eastAsia="Times New Roman" w:hAnsi="Times New Roman" w:cs="Times New Roman"/>
          <w:b/>
          <w:sz w:val="24"/>
          <w:szCs w:val="24"/>
        </w:rPr>
        <w:t>виступ має бути 5-7 хвилин</w:t>
      </w:r>
      <w:r>
        <w:rPr>
          <w:rFonts w:ascii="Times New Roman" w:eastAsia="Times New Roman" w:hAnsi="Times New Roman" w:cs="Times New Roman"/>
          <w:sz w:val="24"/>
          <w:szCs w:val="24"/>
        </w:rPr>
        <w:t xml:space="preserve">, не більше. Решту ви </w:t>
      </w:r>
      <w:proofErr w:type="spellStart"/>
      <w:r>
        <w:rPr>
          <w:rFonts w:ascii="Times New Roman" w:eastAsia="Times New Roman" w:hAnsi="Times New Roman" w:cs="Times New Roman"/>
          <w:sz w:val="24"/>
          <w:szCs w:val="24"/>
        </w:rPr>
        <w:t>додасте</w:t>
      </w:r>
      <w:proofErr w:type="spellEnd"/>
      <w:r>
        <w:rPr>
          <w:rFonts w:ascii="Times New Roman" w:eastAsia="Times New Roman" w:hAnsi="Times New Roman" w:cs="Times New Roman"/>
          <w:sz w:val="24"/>
          <w:szCs w:val="24"/>
        </w:rPr>
        <w:t xml:space="preserve"> у відповіді на запитання. Часто буває так, що доповідачі дуже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подали інформацію, і питати вже нема про що. Це виглядає дивн</w:t>
      </w:r>
      <w:r>
        <w:rPr>
          <w:rFonts w:ascii="Times New Roman" w:eastAsia="Times New Roman" w:hAnsi="Times New Roman" w:cs="Times New Roman"/>
          <w:sz w:val="24"/>
          <w:szCs w:val="24"/>
        </w:rPr>
        <w:t>о. Залиште трохи «місця» для роботи журналістів</w:t>
      </w:r>
      <w:r>
        <w:rPr>
          <w:rFonts w:ascii="Wingdings" w:eastAsia="Wingdings" w:hAnsi="Wingdings" w:cs="Wingdings"/>
          <w:sz w:val="24"/>
          <w:szCs w:val="24"/>
        </w:rPr>
        <w:t>☺</w:t>
      </w:r>
      <w:r>
        <w:rPr>
          <w:rFonts w:ascii="Times New Roman" w:eastAsia="Times New Roman" w:hAnsi="Times New Roman" w:cs="Times New Roman"/>
          <w:sz w:val="24"/>
          <w:szCs w:val="24"/>
        </w:rPr>
        <w:t xml:space="preserve"> навіть якщо запитань буде мало (або «не про те»), ви завжди можете додати протягом заходу все, що ще вважаєте за потрібне. </w:t>
      </w:r>
    </w:p>
    <w:p w14:paraId="668D3670"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не варто повторювати ту думку, яка вже пролунала з вуст ваших колег-спікерів.</w:t>
      </w:r>
      <w:r>
        <w:rPr>
          <w:rFonts w:ascii="Times New Roman" w:eastAsia="Times New Roman" w:hAnsi="Times New Roman" w:cs="Times New Roman"/>
          <w:sz w:val="24"/>
          <w:szCs w:val="24"/>
        </w:rPr>
        <w:t xml:space="preserve"> Некрасиво, коли журналісти чують «Як вже перед цим сказала пані Ольга…» і іде повтор слів пані Ольги. Пошукайте інші нюанси теми, або хоча б іншими словами скажіть, якщо щось важливе, на ваш погляд, треба підкреслити ще раз.</w:t>
      </w:r>
    </w:p>
    <w:p w14:paraId="526E44F2"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 xml:space="preserve">Поводьтеся </w:t>
      </w:r>
      <w:proofErr w:type="spellStart"/>
      <w:r>
        <w:rPr>
          <w:rFonts w:ascii="Times New Roman" w:eastAsia="Times New Roman" w:hAnsi="Times New Roman" w:cs="Times New Roman"/>
          <w:b/>
          <w:sz w:val="24"/>
          <w:szCs w:val="24"/>
        </w:rPr>
        <w:t>коректно</w:t>
      </w:r>
      <w:proofErr w:type="spellEnd"/>
      <w:r>
        <w:rPr>
          <w:rFonts w:ascii="Times New Roman" w:eastAsia="Times New Roman" w:hAnsi="Times New Roman" w:cs="Times New Roman"/>
          <w:sz w:val="24"/>
          <w:szCs w:val="24"/>
        </w:rPr>
        <w:t>, будьте</w:t>
      </w:r>
      <w:r>
        <w:rPr>
          <w:rFonts w:ascii="Times New Roman" w:eastAsia="Times New Roman" w:hAnsi="Times New Roman" w:cs="Times New Roman"/>
          <w:sz w:val="24"/>
          <w:szCs w:val="24"/>
        </w:rPr>
        <w:t xml:space="preserve"> відкритими до діалогу. Пам’ятайте, що журналісти – не сервіс за викликом, вони виконують свою роботу: уточнюють (а не чіпляються), розпитують, якщо думка пролунала не досить чітко, порівнюють, просять щось пояснити тощо… Не треба нервувати, а поясніть не </w:t>
      </w:r>
      <w:r>
        <w:rPr>
          <w:rFonts w:ascii="Times New Roman" w:eastAsia="Times New Roman" w:hAnsi="Times New Roman" w:cs="Times New Roman"/>
          <w:sz w:val="24"/>
          <w:szCs w:val="24"/>
        </w:rPr>
        <w:t>зрозумілі іншим речі – адже фахівці в темі – ви, а не вони. І у ваших інтересах, щоби вони видали якісний матеріал (без помилок). Не використовуйте професійний сленг (або пояснюйте терміни).</w:t>
      </w:r>
    </w:p>
    <w:p w14:paraId="6B57E515"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Якщо </w:t>
      </w:r>
      <w:r>
        <w:rPr>
          <w:rFonts w:ascii="Times New Roman" w:eastAsia="Times New Roman" w:hAnsi="Times New Roman" w:cs="Times New Roman"/>
          <w:b/>
          <w:sz w:val="24"/>
          <w:szCs w:val="24"/>
        </w:rPr>
        <w:t>доповідач не готовий відповісти на якесь питання</w:t>
      </w:r>
      <w:r>
        <w:rPr>
          <w:rFonts w:ascii="Times New Roman" w:eastAsia="Times New Roman" w:hAnsi="Times New Roman" w:cs="Times New Roman"/>
          <w:sz w:val="24"/>
          <w:szCs w:val="24"/>
        </w:rPr>
        <w:t>, не треб</w:t>
      </w:r>
      <w:r>
        <w:rPr>
          <w:rFonts w:ascii="Times New Roman" w:eastAsia="Times New Roman" w:hAnsi="Times New Roman" w:cs="Times New Roman"/>
          <w:sz w:val="24"/>
          <w:szCs w:val="24"/>
        </w:rPr>
        <w:t xml:space="preserve">а нервувати. Тут два виходи: якщо питання НЕ пов’язане з темою заходу, то модератор вправі сказати про це («вибачте, але це питання не стосується обговорюваної теми»); якщо ж питання «по темі», </w:t>
      </w:r>
      <w:r>
        <w:rPr>
          <w:rFonts w:ascii="Times New Roman" w:eastAsia="Times New Roman" w:hAnsi="Times New Roman" w:cs="Times New Roman"/>
          <w:sz w:val="24"/>
          <w:szCs w:val="24"/>
        </w:rPr>
        <w:lastRenderedPageBreak/>
        <w:t>але необхідно, наприклад, назвати певні цифри, дані, яких допо</w:t>
      </w:r>
      <w:r>
        <w:rPr>
          <w:rFonts w:ascii="Times New Roman" w:eastAsia="Times New Roman" w:hAnsi="Times New Roman" w:cs="Times New Roman"/>
          <w:sz w:val="24"/>
          <w:szCs w:val="24"/>
        </w:rPr>
        <w:t xml:space="preserve">відач з собою не має – не страшно: скажіть «на жаль, я зараз не готовий надати вам вичерпну інформацію, ми </w:t>
      </w:r>
      <w:proofErr w:type="spellStart"/>
      <w:r>
        <w:rPr>
          <w:rFonts w:ascii="Times New Roman" w:eastAsia="Times New Roman" w:hAnsi="Times New Roman" w:cs="Times New Roman"/>
          <w:sz w:val="24"/>
          <w:szCs w:val="24"/>
        </w:rPr>
        <w:t>надішлемо</w:t>
      </w:r>
      <w:proofErr w:type="spellEnd"/>
      <w:r>
        <w:rPr>
          <w:rFonts w:ascii="Times New Roman" w:eastAsia="Times New Roman" w:hAnsi="Times New Roman" w:cs="Times New Roman"/>
          <w:sz w:val="24"/>
          <w:szCs w:val="24"/>
        </w:rPr>
        <w:t xml:space="preserve"> на ваш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xml:space="preserve"> додаткові дані». Це цілком нормально і ввічливо. Але обов’язково виконайте обіцянку і якомога оперативніше!</w:t>
      </w:r>
    </w:p>
    <w:p w14:paraId="25FC496C"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В кінці ПК треба</w:t>
      </w:r>
      <w:r>
        <w:rPr>
          <w:rFonts w:ascii="Times New Roman" w:eastAsia="Times New Roman" w:hAnsi="Times New Roman" w:cs="Times New Roman"/>
          <w:b/>
          <w:sz w:val="24"/>
          <w:szCs w:val="24"/>
        </w:rPr>
        <w:t xml:space="preserve"> коротко підсумувати все, що прозвучало</w:t>
      </w:r>
      <w:r>
        <w:rPr>
          <w:rFonts w:ascii="Times New Roman" w:eastAsia="Times New Roman" w:hAnsi="Times New Roman" w:cs="Times New Roman"/>
          <w:sz w:val="24"/>
          <w:szCs w:val="24"/>
        </w:rPr>
        <w:t>, спікери можуть ще додати по 1-2 речення в якості резюме. Доповідачі мають закласти більше часу на спілкування з медіа: часто саме по завершенню заходу журналісти підходять та пишуть ексклюзивні коментарі. Тому не по</w:t>
      </w:r>
      <w:r>
        <w:rPr>
          <w:rFonts w:ascii="Times New Roman" w:eastAsia="Times New Roman" w:hAnsi="Times New Roman" w:cs="Times New Roman"/>
          <w:sz w:val="24"/>
          <w:szCs w:val="24"/>
        </w:rPr>
        <w:t>спішайте бігти з конференц-зали</w:t>
      </w:r>
      <w:r>
        <w:rPr>
          <w:rFonts w:ascii="Wingdings" w:eastAsia="Wingdings" w:hAnsi="Wingdings" w:cs="Wingdings"/>
          <w:sz w:val="24"/>
          <w:szCs w:val="24"/>
        </w:rPr>
        <w:t>☺</w:t>
      </w:r>
    </w:p>
    <w:p w14:paraId="5A997233" w14:textId="77777777" w:rsidR="00341BA8" w:rsidRDefault="00A741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Підготовка і проведення (технічні моменти):</w:t>
      </w:r>
    </w:p>
    <w:p w14:paraId="4BBEF0AF"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Анонсувати захід</w:t>
      </w:r>
      <w:r>
        <w:rPr>
          <w:rFonts w:ascii="Times New Roman" w:eastAsia="Times New Roman" w:hAnsi="Times New Roman" w:cs="Times New Roman"/>
          <w:sz w:val="24"/>
          <w:szCs w:val="24"/>
        </w:rPr>
        <w:t xml:space="preserve"> необхідно приблизно за тиждень (щоб запланували в редакціях), і потім нагадування (дзвінком чи </w:t>
      </w:r>
      <w:proofErr w:type="spellStart"/>
      <w:r>
        <w:rPr>
          <w:rFonts w:ascii="Times New Roman" w:eastAsia="Times New Roman" w:hAnsi="Times New Roman" w:cs="Times New Roman"/>
          <w:sz w:val="24"/>
          <w:szCs w:val="24"/>
        </w:rPr>
        <w:t>мейлом</w:t>
      </w:r>
      <w:proofErr w:type="spellEnd"/>
      <w:r>
        <w:rPr>
          <w:rFonts w:ascii="Times New Roman" w:eastAsia="Times New Roman" w:hAnsi="Times New Roman" w:cs="Times New Roman"/>
          <w:sz w:val="24"/>
          <w:szCs w:val="24"/>
        </w:rPr>
        <w:t xml:space="preserve">) – за пару днів до ПК. В </w:t>
      </w:r>
      <w:proofErr w:type="spellStart"/>
      <w:r>
        <w:rPr>
          <w:rFonts w:ascii="Times New Roman" w:eastAsia="Times New Roman" w:hAnsi="Times New Roman" w:cs="Times New Roman"/>
          <w:sz w:val="24"/>
          <w:szCs w:val="24"/>
        </w:rPr>
        <w:t>пресанонсі</w:t>
      </w:r>
      <w:proofErr w:type="spellEnd"/>
      <w:r>
        <w:rPr>
          <w:rFonts w:ascii="Times New Roman" w:eastAsia="Times New Roman" w:hAnsi="Times New Roman" w:cs="Times New Roman"/>
          <w:sz w:val="24"/>
          <w:szCs w:val="24"/>
        </w:rPr>
        <w:t xml:space="preserve"> треба зазначити конта</w:t>
      </w:r>
      <w:r>
        <w:rPr>
          <w:rFonts w:ascii="Times New Roman" w:eastAsia="Times New Roman" w:hAnsi="Times New Roman" w:cs="Times New Roman"/>
          <w:sz w:val="24"/>
          <w:szCs w:val="24"/>
        </w:rPr>
        <w:t xml:space="preserve">ктну особу (у якої можна дізнатися деталі про захід), дату, місце, час проведення, тему, перелік спікерів та їхні статуси (якщо людина має декілька посад, статусів, наукових звань, то варто обрати тільки ту, яка має стосунок до вашої теми). </w:t>
      </w:r>
    </w:p>
    <w:p w14:paraId="77244176"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Обов’язково </w:t>
      </w:r>
      <w:r>
        <w:rPr>
          <w:rFonts w:ascii="Times New Roman" w:eastAsia="Times New Roman" w:hAnsi="Times New Roman" w:cs="Times New Roman"/>
          <w:b/>
          <w:sz w:val="24"/>
          <w:szCs w:val="24"/>
        </w:rPr>
        <w:t>за</w:t>
      </w:r>
      <w:r>
        <w:rPr>
          <w:rFonts w:ascii="Times New Roman" w:eastAsia="Times New Roman" w:hAnsi="Times New Roman" w:cs="Times New Roman"/>
          <w:b/>
          <w:sz w:val="24"/>
          <w:szCs w:val="24"/>
        </w:rPr>
        <w:t>значити коротко, чому ваша тема важлива</w:t>
      </w:r>
      <w:r>
        <w:rPr>
          <w:rFonts w:ascii="Times New Roman" w:eastAsia="Times New Roman" w:hAnsi="Times New Roman" w:cs="Times New Roman"/>
          <w:sz w:val="24"/>
          <w:szCs w:val="24"/>
        </w:rPr>
        <w:t>! Дуже коротка «історія питання», прогнози, наслідки, до яких може ситуація/проблема призвести, якщо її не вирішити. Часто трапляється, що тільки ви розумієте актуальність проблеми, а для інших цієї проблеми взагалі н</w:t>
      </w:r>
      <w:r>
        <w:rPr>
          <w:rFonts w:ascii="Times New Roman" w:eastAsia="Times New Roman" w:hAnsi="Times New Roman" w:cs="Times New Roman"/>
          <w:sz w:val="24"/>
          <w:szCs w:val="24"/>
        </w:rPr>
        <w:t>е існує.</w:t>
      </w:r>
    </w:p>
    <w:p w14:paraId="44F04E8B"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Вибір приміщення.</w:t>
      </w:r>
      <w:r>
        <w:rPr>
          <w:rFonts w:ascii="Times New Roman" w:eastAsia="Times New Roman" w:hAnsi="Times New Roman" w:cs="Times New Roman"/>
          <w:sz w:val="24"/>
          <w:szCs w:val="24"/>
        </w:rPr>
        <w:t xml:space="preserve"> Подумайте, скільки у вас приблизно має бути людей: не варто вибирати зал засідань на 100 осіб, якщо очікуєте 20. Так само і навпаки: не треба проводити ПК в кабінеті у керівника, де всі сидітимуть «на колінах один в одного». М</w:t>
      </w:r>
      <w:r>
        <w:rPr>
          <w:rFonts w:ascii="Times New Roman" w:eastAsia="Times New Roman" w:hAnsi="Times New Roman" w:cs="Times New Roman"/>
          <w:sz w:val="24"/>
          <w:szCs w:val="24"/>
        </w:rPr>
        <w:t>ає бути добре світло, кондиціонер (влітку), учасникам має бути зручно сидіти і всіх бачити, операторам і фотографам має бути простір для переміщення під час зйомки. Подбайте про звук, якщо приміщення велике, людей планується багато (можливо, якщо це хол, к</w:t>
      </w:r>
      <w:r>
        <w:rPr>
          <w:rFonts w:ascii="Times New Roman" w:eastAsia="Times New Roman" w:hAnsi="Times New Roman" w:cs="Times New Roman"/>
          <w:sz w:val="24"/>
          <w:szCs w:val="24"/>
        </w:rPr>
        <w:t xml:space="preserve">імната без дверей, і акустика погана). Перевірте, чи є в приміщенні доступ до розеток та </w:t>
      </w:r>
      <w:proofErr w:type="spellStart"/>
      <w:r>
        <w:rPr>
          <w:rFonts w:ascii="Times New Roman" w:eastAsia="Times New Roman" w:hAnsi="Times New Roman" w:cs="Times New Roman"/>
          <w:sz w:val="24"/>
          <w:szCs w:val="24"/>
        </w:rPr>
        <w:t>Wi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w:t>
      </w:r>
      <w:proofErr w:type="spellEnd"/>
      <w:r>
        <w:rPr>
          <w:rFonts w:ascii="Times New Roman" w:eastAsia="Times New Roman" w:hAnsi="Times New Roman" w:cs="Times New Roman"/>
          <w:sz w:val="24"/>
          <w:szCs w:val="24"/>
        </w:rPr>
        <w:t>? Також не варто вибирати приміщення для заходу вище 2-го поверху. Потрапити до нього має бути просто (якщо не дуже зручне розташування, подбайте про таблички-вка</w:t>
      </w:r>
      <w:r>
        <w:rPr>
          <w:rFonts w:ascii="Times New Roman" w:eastAsia="Times New Roman" w:hAnsi="Times New Roman" w:cs="Times New Roman"/>
          <w:sz w:val="24"/>
          <w:szCs w:val="24"/>
        </w:rPr>
        <w:t>зівники або виділіть пару людей, які зустрінуть та проведуть).</w:t>
      </w:r>
    </w:p>
    <w:p w14:paraId="5201FBF1"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Погляньте на тло</w:t>
      </w:r>
      <w:r>
        <w:rPr>
          <w:rFonts w:ascii="Times New Roman" w:eastAsia="Times New Roman" w:hAnsi="Times New Roman" w:cs="Times New Roman"/>
          <w:sz w:val="24"/>
          <w:szCs w:val="24"/>
        </w:rPr>
        <w:t>, яке буде за спинами і головами спікерів: чи немає там якихось речей, які потім на фото будуть виглядати, як німб чи роги чи квітка, що росте з голови?:).</w:t>
      </w:r>
    </w:p>
    <w:p w14:paraId="312B3766"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Підготуйте реєс</w:t>
      </w:r>
      <w:r>
        <w:rPr>
          <w:rFonts w:ascii="Times New Roman" w:eastAsia="Times New Roman" w:hAnsi="Times New Roman" w:cs="Times New Roman"/>
          <w:b/>
          <w:sz w:val="24"/>
          <w:szCs w:val="24"/>
        </w:rPr>
        <w:t>траційну форму</w:t>
      </w:r>
      <w:r>
        <w:rPr>
          <w:rFonts w:ascii="Times New Roman" w:eastAsia="Times New Roman" w:hAnsi="Times New Roman" w:cs="Times New Roman"/>
          <w:sz w:val="24"/>
          <w:szCs w:val="24"/>
        </w:rPr>
        <w:t xml:space="preserve"> і перед початком заходу обов’язково зареєструйте всіх присутніх – їхні контакти вам знадобляться для </w:t>
      </w:r>
      <w:proofErr w:type="spellStart"/>
      <w:r>
        <w:rPr>
          <w:rFonts w:ascii="Times New Roman" w:eastAsia="Times New Roman" w:hAnsi="Times New Roman" w:cs="Times New Roman"/>
          <w:sz w:val="24"/>
          <w:szCs w:val="24"/>
        </w:rPr>
        <w:t>зворотнього</w:t>
      </w:r>
      <w:proofErr w:type="spellEnd"/>
      <w:r>
        <w:rPr>
          <w:rFonts w:ascii="Times New Roman" w:eastAsia="Times New Roman" w:hAnsi="Times New Roman" w:cs="Times New Roman"/>
          <w:sz w:val="24"/>
          <w:szCs w:val="24"/>
        </w:rPr>
        <w:t xml:space="preserve"> зв’язку, дізнатися, коли вийде матеріал або надіслати якусь додаткову інформацію.</w:t>
      </w:r>
    </w:p>
    <w:p w14:paraId="61F91EA4"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Підготуйте таблички</w:t>
      </w:r>
      <w:r>
        <w:rPr>
          <w:rFonts w:ascii="Times New Roman" w:eastAsia="Times New Roman" w:hAnsi="Times New Roman" w:cs="Times New Roman"/>
          <w:sz w:val="24"/>
          <w:szCs w:val="24"/>
        </w:rPr>
        <w:t>, на яких вкажіть ім’я,</w:t>
      </w:r>
      <w:r>
        <w:rPr>
          <w:rFonts w:ascii="Times New Roman" w:eastAsia="Times New Roman" w:hAnsi="Times New Roman" w:cs="Times New Roman"/>
          <w:sz w:val="24"/>
          <w:szCs w:val="24"/>
        </w:rPr>
        <w:t xml:space="preserve"> прізвище спікера та організацію, яку він представляє. Не варто писати посаду – це займає забагато місця, доведеться зменшити шрифт, і тоді ніхто вже нічого не прочитає.  </w:t>
      </w:r>
    </w:p>
    <w:p w14:paraId="2D196A92"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Підготуйте роздатковий матеріал</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пресреліз</w:t>
      </w:r>
      <w:proofErr w:type="spellEnd"/>
      <w:r>
        <w:rPr>
          <w:rFonts w:ascii="Times New Roman" w:eastAsia="Times New Roman" w:hAnsi="Times New Roman" w:cs="Times New Roman"/>
          <w:sz w:val="24"/>
          <w:szCs w:val="24"/>
        </w:rPr>
        <w:t>, в якому коротко та чітко викладіть суть проблеми, шляхи вирішення,  прогнози тощо. А головне – зазначте ПОВНІ імена та прізвища доповідачів, їхні посади та назви організацій БЕЗ абревіатур! Щоб журналісти мали перед очима перелік, і могли звер</w:t>
      </w:r>
      <w:r>
        <w:rPr>
          <w:rFonts w:ascii="Times New Roman" w:eastAsia="Times New Roman" w:hAnsi="Times New Roman" w:cs="Times New Roman"/>
          <w:sz w:val="24"/>
          <w:szCs w:val="24"/>
        </w:rPr>
        <w:t xml:space="preserve">нутися, а також без помилок вказали в матеріалах. Також можна роздати додаткові матеріали по темі: інфографіку, соціологію тощо. Обов’язково вкажіть контакти для </w:t>
      </w:r>
      <w:proofErr w:type="spellStart"/>
      <w:r>
        <w:rPr>
          <w:rFonts w:ascii="Times New Roman" w:eastAsia="Times New Roman" w:hAnsi="Times New Roman" w:cs="Times New Roman"/>
          <w:sz w:val="24"/>
          <w:szCs w:val="24"/>
        </w:rPr>
        <w:t>зворотнього</w:t>
      </w:r>
      <w:proofErr w:type="spellEnd"/>
      <w:r>
        <w:rPr>
          <w:rFonts w:ascii="Times New Roman" w:eastAsia="Times New Roman" w:hAnsi="Times New Roman" w:cs="Times New Roman"/>
          <w:sz w:val="24"/>
          <w:szCs w:val="24"/>
        </w:rPr>
        <w:t xml:space="preserve"> зв’язку – це має бути людина не стороння, а дійсно та, яка швидко допоможе журналі</w:t>
      </w:r>
      <w:r>
        <w:rPr>
          <w:rFonts w:ascii="Times New Roman" w:eastAsia="Times New Roman" w:hAnsi="Times New Roman" w:cs="Times New Roman"/>
          <w:sz w:val="24"/>
          <w:szCs w:val="24"/>
        </w:rPr>
        <w:t>сту у разі необхідності.</w:t>
      </w:r>
    </w:p>
    <w:p w14:paraId="431A3995"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На стіл доповідачів </w:t>
      </w:r>
      <w:proofErr w:type="spellStart"/>
      <w:r>
        <w:rPr>
          <w:rFonts w:ascii="Times New Roman" w:eastAsia="Times New Roman" w:hAnsi="Times New Roman" w:cs="Times New Roman"/>
          <w:b/>
          <w:sz w:val="24"/>
          <w:szCs w:val="24"/>
        </w:rPr>
        <w:t>поставте</w:t>
      </w:r>
      <w:proofErr w:type="spellEnd"/>
      <w:r>
        <w:rPr>
          <w:rFonts w:ascii="Times New Roman" w:eastAsia="Times New Roman" w:hAnsi="Times New Roman" w:cs="Times New Roman"/>
          <w:sz w:val="24"/>
          <w:szCs w:val="24"/>
        </w:rPr>
        <w:t xml:space="preserve"> важкі невисокі </w:t>
      </w:r>
      <w:r>
        <w:rPr>
          <w:rFonts w:ascii="Times New Roman" w:eastAsia="Times New Roman" w:hAnsi="Times New Roman" w:cs="Times New Roman"/>
          <w:b/>
          <w:sz w:val="24"/>
          <w:szCs w:val="24"/>
        </w:rPr>
        <w:t>скляні(!) стакани</w:t>
      </w:r>
      <w:r>
        <w:rPr>
          <w:rFonts w:ascii="Times New Roman" w:eastAsia="Times New Roman" w:hAnsi="Times New Roman" w:cs="Times New Roman"/>
          <w:sz w:val="24"/>
          <w:szCs w:val="24"/>
        </w:rPr>
        <w:t xml:space="preserve"> (щоб не перевернулися, і вода не потекла на стіл з паперами та диктофонами), </w:t>
      </w:r>
      <w:r>
        <w:rPr>
          <w:rFonts w:ascii="Times New Roman" w:eastAsia="Times New Roman" w:hAnsi="Times New Roman" w:cs="Times New Roman"/>
          <w:b/>
          <w:sz w:val="24"/>
          <w:szCs w:val="24"/>
        </w:rPr>
        <w:t>воду</w:t>
      </w:r>
      <w:r>
        <w:rPr>
          <w:rFonts w:ascii="Times New Roman" w:eastAsia="Times New Roman" w:hAnsi="Times New Roman" w:cs="Times New Roman"/>
          <w:sz w:val="24"/>
          <w:szCs w:val="24"/>
        </w:rPr>
        <w:t xml:space="preserve"> в маленьких пляшечках </w:t>
      </w:r>
      <w:r>
        <w:rPr>
          <w:rFonts w:ascii="Times New Roman" w:eastAsia="Times New Roman" w:hAnsi="Times New Roman" w:cs="Times New Roman"/>
          <w:b/>
          <w:sz w:val="24"/>
          <w:szCs w:val="24"/>
        </w:rPr>
        <w:t>без газу(</w:t>
      </w:r>
      <w:r>
        <w:rPr>
          <w:rFonts w:ascii="Times New Roman" w:eastAsia="Times New Roman" w:hAnsi="Times New Roman" w:cs="Times New Roman"/>
          <w:sz w:val="24"/>
          <w:szCs w:val="24"/>
        </w:rPr>
        <w:t>!) – все це краще розташувати по боках столу, тому що</w:t>
      </w:r>
      <w:r>
        <w:rPr>
          <w:rFonts w:ascii="Times New Roman" w:eastAsia="Times New Roman" w:hAnsi="Times New Roman" w:cs="Times New Roman"/>
          <w:sz w:val="24"/>
          <w:szCs w:val="24"/>
        </w:rPr>
        <w:t xml:space="preserve">  в середині вони заважатимуть операторам і фотографам. Також </w:t>
      </w:r>
      <w:r>
        <w:rPr>
          <w:rFonts w:ascii="Times New Roman" w:eastAsia="Times New Roman" w:hAnsi="Times New Roman" w:cs="Times New Roman"/>
          <w:b/>
          <w:sz w:val="24"/>
          <w:szCs w:val="24"/>
        </w:rPr>
        <w:t>покладіть</w:t>
      </w:r>
      <w:r>
        <w:rPr>
          <w:rFonts w:ascii="Times New Roman" w:eastAsia="Times New Roman" w:hAnsi="Times New Roman" w:cs="Times New Roman"/>
          <w:sz w:val="24"/>
          <w:szCs w:val="24"/>
        </w:rPr>
        <w:t xml:space="preserve"> кожному спікеру </w:t>
      </w:r>
      <w:r>
        <w:rPr>
          <w:rFonts w:ascii="Times New Roman" w:eastAsia="Times New Roman" w:hAnsi="Times New Roman" w:cs="Times New Roman"/>
          <w:b/>
          <w:sz w:val="24"/>
          <w:szCs w:val="24"/>
        </w:rPr>
        <w:t>декілька аркушів паперу</w:t>
      </w:r>
      <w:r>
        <w:rPr>
          <w:rFonts w:ascii="Times New Roman" w:eastAsia="Times New Roman" w:hAnsi="Times New Roman" w:cs="Times New Roman"/>
          <w:sz w:val="24"/>
          <w:szCs w:val="24"/>
        </w:rPr>
        <w:t xml:space="preserve">, ручку і </w:t>
      </w:r>
      <w:r>
        <w:rPr>
          <w:rFonts w:ascii="Times New Roman" w:eastAsia="Times New Roman" w:hAnsi="Times New Roman" w:cs="Times New Roman"/>
          <w:b/>
          <w:sz w:val="24"/>
          <w:szCs w:val="24"/>
        </w:rPr>
        <w:t>перелік всіх спікерів</w:t>
      </w:r>
      <w:r>
        <w:rPr>
          <w:rFonts w:ascii="Times New Roman" w:eastAsia="Times New Roman" w:hAnsi="Times New Roman" w:cs="Times New Roman"/>
          <w:sz w:val="24"/>
          <w:szCs w:val="24"/>
        </w:rPr>
        <w:t xml:space="preserve"> (на випадок, якщо вони не знайомі).</w:t>
      </w:r>
    </w:p>
    <w:p w14:paraId="601FDB19" w14:textId="77777777" w:rsidR="00341BA8" w:rsidRDefault="00A74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Обов’язково </w:t>
      </w:r>
      <w:r>
        <w:rPr>
          <w:rFonts w:ascii="Times New Roman" w:eastAsia="Times New Roman" w:hAnsi="Times New Roman" w:cs="Times New Roman"/>
          <w:b/>
          <w:sz w:val="24"/>
          <w:szCs w:val="24"/>
        </w:rPr>
        <w:t xml:space="preserve">складіть </w:t>
      </w:r>
      <w:proofErr w:type="spellStart"/>
      <w:r>
        <w:rPr>
          <w:rFonts w:ascii="Times New Roman" w:eastAsia="Times New Roman" w:hAnsi="Times New Roman" w:cs="Times New Roman"/>
          <w:b/>
          <w:sz w:val="24"/>
          <w:szCs w:val="24"/>
        </w:rPr>
        <w:t>медіазвіт</w:t>
      </w:r>
      <w:proofErr w:type="spellEnd"/>
      <w:r>
        <w:rPr>
          <w:rFonts w:ascii="Times New Roman" w:eastAsia="Times New Roman" w:hAnsi="Times New Roman" w:cs="Times New Roman"/>
          <w:sz w:val="24"/>
          <w:szCs w:val="24"/>
        </w:rPr>
        <w:t xml:space="preserve"> по результатах заходу.   </w:t>
      </w:r>
      <w:proofErr w:type="spellStart"/>
      <w:r>
        <w:rPr>
          <w:rFonts w:ascii="Times New Roman" w:eastAsia="Times New Roman" w:hAnsi="Times New Roman" w:cs="Times New Roman"/>
          <w:sz w:val="24"/>
          <w:szCs w:val="24"/>
        </w:rPr>
        <w:t>Внесіть</w:t>
      </w:r>
      <w:proofErr w:type="spellEnd"/>
      <w:r>
        <w:rPr>
          <w:rFonts w:ascii="Times New Roman" w:eastAsia="Times New Roman" w:hAnsi="Times New Roman" w:cs="Times New Roman"/>
          <w:sz w:val="24"/>
          <w:szCs w:val="24"/>
        </w:rPr>
        <w:t>: дату пров</w:t>
      </w:r>
      <w:r>
        <w:rPr>
          <w:rFonts w:ascii="Times New Roman" w:eastAsia="Times New Roman" w:hAnsi="Times New Roman" w:cs="Times New Roman"/>
          <w:sz w:val="24"/>
          <w:szCs w:val="24"/>
        </w:rPr>
        <w:t xml:space="preserve">едення, тему, перелік медіа, які висвітлили, посилання на сайт чи зазначення часу виходу сюжету та назву програми тощо. Купіть газети з матеріалами, </w:t>
      </w:r>
      <w:proofErr w:type="spellStart"/>
      <w:r>
        <w:rPr>
          <w:rFonts w:ascii="Times New Roman" w:eastAsia="Times New Roman" w:hAnsi="Times New Roman" w:cs="Times New Roman"/>
          <w:sz w:val="24"/>
          <w:szCs w:val="24"/>
        </w:rPr>
        <w:t>відскануйте</w:t>
      </w:r>
      <w:proofErr w:type="spellEnd"/>
      <w:r>
        <w:rPr>
          <w:rFonts w:ascii="Times New Roman" w:eastAsia="Times New Roman" w:hAnsi="Times New Roman" w:cs="Times New Roman"/>
          <w:sz w:val="24"/>
          <w:szCs w:val="24"/>
        </w:rPr>
        <w:t xml:space="preserve"> для архіву, аналізу. Напишіть ваші коментарі біля кожного матеріалу: наскільки точно відобразил</w:t>
      </w:r>
      <w:r>
        <w:rPr>
          <w:rFonts w:ascii="Times New Roman" w:eastAsia="Times New Roman" w:hAnsi="Times New Roman" w:cs="Times New Roman"/>
          <w:sz w:val="24"/>
          <w:szCs w:val="24"/>
        </w:rPr>
        <w:t>и те, що ви намагалися донести, в якій тональності тощо. Підсумуйте та оцініть ефект від заходу. Подякуйте журналістам (у месенджері чи у листі).</w:t>
      </w:r>
    </w:p>
    <w:p w14:paraId="41254358" w14:textId="77777777" w:rsidR="00341BA8" w:rsidRDefault="00A74177">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Рекомендації модератору </w:t>
      </w:r>
      <w:proofErr w:type="spellStart"/>
      <w:r>
        <w:rPr>
          <w:rFonts w:ascii="Times New Roman" w:eastAsia="Times New Roman" w:hAnsi="Times New Roman" w:cs="Times New Roman"/>
          <w:b/>
          <w:sz w:val="24"/>
          <w:szCs w:val="24"/>
        </w:rPr>
        <w:t>медіазаходу</w:t>
      </w:r>
      <w:proofErr w:type="spellEnd"/>
    </w:p>
    <w:p w14:paraId="4D956B13"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До початку </w:t>
      </w:r>
      <w:proofErr w:type="spellStart"/>
      <w:r>
        <w:rPr>
          <w:rFonts w:ascii="Times New Roman" w:eastAsia="Times New Roman" w:hAnsi="Times New Roman" w:cs="Times New Roman"/>
          <w:sz w:val="24"/>
          <w:szCs w:val="24"/>
        </w:rPr>
        <w:t>медіазаходу</w:t>
      </w:r>
      <w:proofErr w:type="spellEnd"/>
      <w:r>
        <w:rPr>
          <w:rFonts w:ascii="Times New Roman" w:eastAsia="Times New Roman" w:hAnsi="Times New Roman" w:cs="Times New Roman"/>
          <w:sz w:val="24"/>
          <w:szCs w:val="24"/>
        </w:rPr>
        <w:t xml:space="preserve"> домовитися з доповідачами/спікерами про логіку </w:t>
      </w:r>
      <w:r>
        <w:rPr>
          <w:rFonts w:ascii="Times New Roman" w:eastAsia="Times New Roman" w:hAnsi="Times New Roman" w:cs="Times New Roman"/>
          <w:sz w:val="24"/>
          <w:szCs w:val="24"/>
        </w:rPr>
        <w:t>та порядок виступів.</w:t>
      </w:r>
    </w:p>
    <w:p w14:paraId="78398526"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Привітати учасників, представитися самому, оголосити привід (події, явища, проблеми) або повідомити тему (якщо є назва в лапках «»). Називаєте, хто ініціатор/організатор.</w:t>
      </w:r>
    </w:p>
    <w:p w14:paraId="51B60D6C"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Представити всіх спікерів: «Обговорити цю тему/проблему ми  з</w:t>
      </w:r>
      <w:r>
        <w:rPr>
          <w:rFonts w:ascii="Times New Roman" w:eastAsia="Times New Roman" w:hAnsi="Times New Roman" w:cs="Times New Roman"/>
          <w:sz w:val="24"/>
          <w:szCs w:val="24"/>
        </w:rPr>
        <w:t>апросили ….. . Спікери представляються в такому порядку: посада/статус, ІМ’Я, ПРІЗВИЩЕ.  БЕЗ по батькові.</w:t>
      </w:r>
    </w:p>
    <w:p w14:paraId="502DC392"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Регалії/статуси/посади називаються тільки ті, які мають стосунок до теми, яку ви обговорюєте. Тобто, якщо у людини декілька статусів (посада, науко</w:t>
      </w:r>
      <w:r>
        <w:rPr>
          <w:rFonts w:ascii="Times New Roman" w:eastAsia="Times New Roman" w:hAnsi="Times New Roman" w:cs="Times New Roman"/>
          <w:sz w:val="24"/>
          <w:szCs w:val="24"/>
        </w:rPr>
        <w:t>ві знання тощо), необхідно обрати тільки те, що відповідає темі.</w:t>
      </w:r>
    </w:p>
    <w:p w14:paraId="06B4A1FE"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Першому надавати слово слід тому, хто окреслить проблему – дасть основний </w:t>
      </w:r>
      <w:proofErr w:type="spellStart"/>
      <w:r>
        <w:rPr>
          <w:rFonts w:ascii="Times New Roman" w:eastAsia="Times New Roman" w:hAnsi="Times New Roman" w:cs="Times New Roman"/>
          <w:sz w:val="24"/>
          <w:szCs w:val="24"/>
        </w:rPr>
        <w:t>месседж</w:t>
      </w:r>
      <w:proofErr w:type="spellEnd"/>
      <w:r>
        <w:rPr>
          <w:rFonts w:ascii="Times New Roman" w:eastAsia="Times New Roman" w:hAnsi="Times New Roman" w:cs="Times New Roman"/>
          <w:sz w:val="24"/>
          <w:szCs w:val="24"/>
        </w:rPr>
        <w:t>.</w:t>
      </w:r>
    </w:p>
    <w:p w14:paraId="5AB73A9B"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Інші доповідачі у визначеній послідовності озвучують свої позиції.</w:t>
      </w:r>
    </w:p>
    <w:p w14:paraId="42502207"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Слідкувати за тривалістю виступів – кожен має говорити однакову кількість часу, тримати для цього перед собою диктофон чи годинник.</w:t>
      </w:r>
    </w:p>
    <w:p w14:paraId="17363898"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Розпочинати ставити запитання необхідно після то</w:t>
      </w:r>
      <w:r>
        <w:rPr>
          <w:rFonts w:ascii="Times New Roman" w:eastAsia="Times New Roman" w:hAnsi="Times New Roman" w:cs="Times New Roman"/>
          <w:sz w:val="24"/>
          <w:szCs w:val="24"/>
        </w:rPr>
        <w:t>го, як всі висловились.</w:t>
      </w:r>
    </w:p>
    <w:p w14:paraId="1625CEBA"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Просити журналістів представлятися.</w:t>
      </w:r>
    </w:p>
    <w:p w14:paraId="43786F31"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Помічати на аркушику питання, які лунають. Слідкувати, якщо спікер пропустив якесь, і воно залишилось без відповіді, то треба нагадати.</w:t>
      </w:r>
    </w:p>
    <w:p w14:paraId="7E4E786C"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Якщо будуть питання не по темі, вказаної в анонсі,</w:t>
      </w:r>
      <w:r>
        <w:rPr>
          <w:rFonts w:ascii="Times New Roman" w:eastAsia="Times New Roman" w:hAnsi="Times New Roman" w:cs="Times New Roman"/>
          <w:sz w:val="24"/>
          <w:szCs w:val="24"/>
        </w:rPr>
        <w:t xml:space="preserve"> і ніяк не пов’язаної з нею, то можна зазначити це і не відповідати.</w:t>
      </w:r>
    </w:p>
    <w:p w14:paraId="236ECE55"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Якщо запитань дуже багато, а час вичерпується, сказати: «На жаль, ми маємо вже завершувати, тому останні два питання».</w:t>
      </w:r>
    </w:p>
    <w:p w14:paraId="6CEE5989" w14:textId="77777777" w:rsidR="00341BA8" w:rsidRDefault="00A741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 кінці подякувати всім за участь. </w:t>
      </w:r>
    </w:p>
    <w:p w14:paraId="0EEDC1A0" w14:textId="77777777" w:rsidR="00341BA8" w:rsidRDefault="00341BA8">
      <w:pPr>
        <w:spacing w:after="200" w:line="240" w:lineRule="auto"/>
        <w:rPr>
          <w:rFonts w:ascii="Times New Roman" w:eastAsia="Times New Roman" w:hAnsi="Times New Roman" w:cs="Times New Roman"/>
          <w:sz w:val="24"/>
          <w:szCs w:val="24"/>
        </w:rPr>
      </w:pPr>
    </w:p>
    <w:p w14:paraId="5229DD7B" w14:textId="77777777" w:rsidR="00341BA8" w:rsidRDefault="00A7417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b/>
          <w:sz w:val="24"/>
          <w:szCs w:val="24"/>
        </w:rPr>
        <w:t>нонси можуть виглядати</w:t>
      </w:r>
      <w:r>
        <w:rPr>
          <w:rFonts w:ascii="Times New Roman" w:eastAsia="Times New Roman" w:hAnsi="Times New Roman" w:cs="Times New Roman"/>
          <w:b/>
          <w:sz w:val="24"/>
          <w:szCs w:val="24"/>
        </w:rPr>
        <w:t xml:space="preserve"> так:</w:t>
      </w:r>
      <w:r>
        <w:t xml:space="preserve"> </w:t>
      </w:r>
      <w:hyperlink r:id="rId6">
        <w:r>
          <w:rPr>
            <w:rFonts w:ascii="Times New Roman" w:eastAsia="Times New Roman" w:hAnsi="Times New Roman" w:cs="Times New Roman"/>
            <w:color w:val="0563C1"/>
            <w:sz w:val="24"/>
            <w:szCs w:val="24"/>
            <w:u w:val="single"/>
          </w:rPr>
          <w:t>https://cutt.ly/SRqfA91</w:t>
        </w:r>
      </w:hyperlink>
      <w:r>
        <w:rPr>
          <w:rFonts w:ascii="Times New Roman" w:eastAsia="Times New Roman" w:hAnsi="Times New Roman" w:cs="Times New Roman"/>
          <w:sz w:val="24"/>
          <w:szCs w:val="24"/>
        </w:rPr>
        <w:t xml:space="preserve">   або так: </w:t>
      </w:r>
      <w:hyperlink r:id="rId7">
        <w:r>
          <w:rPr>
            <w:rFonts w:ascii="Times New Roman" w:eastAsia="Times New Roman" w:hAnsi="Times New Roman" w:cs="Times New Roman"/>
            <w:color w:val="0563C1"/>
            <w:sz w:val="24"/>
            <w:szCs w:val="24"/>
            <w:u w:val="single"/>
          </w:rPr>
          <w:t>https://cutt.ly/CRqfCMR</w:t>
        </w:r>
      </w:hyperlink>
      <w:r>
        <w:rPr>
          <w:rFonts w:ascii="Times New Roman" w:eastAsia="Times New Roman" w:hAnsi="Times New Roman" w:cs="Times New Roman"/>
          <w:sz w:val="24"/>
          <w:szCs w:val="24"/>
        </w:rPr>
        <w:t xml:space="preserve">. </w:t>
      </w:r>
    </w:p>
    <w:p w14:paraId="2B22A707" w14:textId="77777777" w:rsidR="00341BA8" w:rsidRDefault="00A74177">
      <w:pPr>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Пресреліз</w:t>
      </w:r>
      <w:proofErr w:type="spellEnd"/>
      <w:r>
        <w:rPr>
          <w:rFonts w:ascii="Times New Roman" w:eastAsia="Times New Roman" w:hAnsi="Times New Roman" w:cs="Times New Roman"/>
          <w:b/>
          <w:sz w:val="24"/>
          <w:szCs w:val="24"/>
        </w:rPr>
        <w:t xml:space="preserve"> може виглядати приблизно так: </w:t>
      </w:r>
      <w:hyperlink r:id="rId8">
        <w:r>
          <w:rPr>
            <w:rFonts w:ascii="Times New Roman" w:eastAsia="Times New Roman" w:hAnsi="Times New Roman" w:cs="Times New Roman"/>
            <w:color w:val="0563C1"/>
            <w:sz w:val="24"/>
            <w:szCs w:val="24"/>
            <w:u w:val="single"/>
          </w:rPr>
          <w:t>https://cutt.ly/fRqfbcR</w:t>
        </w:r>
      </w:hyperlink>
      <w:r>
        <w:rPr>
          <w:rFonts w:ascii="Times New Roman" w:eastAsia="Times New Roman" w:hAnsi="Times New Roman" w:cs="Times New Roman"/>
          <w:sz w:val="24"/>
          <w:szCs w:val="24"/>
        </w:rPr>
        <w:t xml:space="preserve"> .</w:t>
      </w:r>
    </w:p>
    <w:p w14:paraId="6B6E8E3C" w14:textId="77777777" w:rsidR="00341BA8" w:rsidRDefault="00341BA8">
      <w:pPr>
        <w:spacing w:after="200" w:line="240" w:lineRule="auto"/>
        <w:jc w:val="right"/>
        <w:rPr>
          <w:rFonts w:ascii="Times New Roman" w:eastAsia="Times New Roman" w:hAnsi="Times New Roman" w:cs="Times New Roman"/>
          <w:b/>
          <w:sz w:val="24"/>
          <w:szCs w:val="24"/>
        </w:rPr>
      </w:pPr>
    </w:p>
    <w:p w14:paraId="0B5373B5" w14:textId="77777777" w:rsidR="00341BA8" w:rsidRDefault="00A74177">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до лекції 3.1.</w:t>
      </w:r>
    </w:p>
    <w:p w14:paraId="1B8AAD6A" w14:textId="77777777" w:rsidR="00341BA8" w:rsidRDefault="00A74177">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Складіть план підготовки та проведення </w:t>
      </w:r>
      <w:proofErr w:type="spellStart"/>
      <w:r>
        <w:rPr>
          <w:rFonts w:ascii="Times New Roman" w:eastAsia="Times New Roman" w:hAnsi="Times New Roman" w:cs="Times New Roman"/>
          <w:color w:val="000000"/>
          <w:sz w:val="24"/>
          <w:szCs w:val="24"/>
        </w:rPr>
        <w:t>медіазаходу</w:t>
      </w:r>
      <w:proofErr w:type="spellEnd"/>
      <w:r>
        <w:rPr>
          <w:rFonts w:ascii="Times New Roman" w:eastAsia="Times New Roman" w:hAnsi="Times New Roman" w:cs="Times New Roman"/>
          <w:color w:val="000000"/>
          <w:sz w:val="24"/>
          <w:szCs w:val="24"/>
        </w:rPr>
        <w:t xml:space="preserve"> – продумайте найближчий реальний захід, а не гіпотетичний (</w:t>
      </w:r>
      <w:r>
        <w:rPr>
          <w:rFonts w:ascii="Times New Roman" w:eastAsia="Times New Roman" w:hAnsi="Times New Roman" w:cs="Times New Roman"/>
          <w:i/>
          <w:color w:val="000000"/>
          <w:sz w:val="24"/>
          <w:szCs w:val="24"/>
        </w:rPr>
        <w:t>приблизно за такою схемою</w:t>
      </w:r>
      <w:r>
        <w:rPr>
          <w:rFonts w:ascii="Times New Roman" w:eastAsia="Times New Roman" w:hAnsi="Times New Roman" w:cs="Times New Roman"/>
          <w:color w:val="000000"/>
          <w:sz w:val="24"/>
          <w:szCs w:val="24"/>
        </w:rPr>
        <w:t xml:space="preserve">): </w:t>
      </w:r>
    </w:p>
    <w:tbl>
      <w:tblPr>
        <w:tblStyle w:val="a9"/>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2410"/>
      </w:tblGrid>
      <w:tr w:rsidR="00341BA8" w14:paraId="57518AA9" w14:textId="77777777">
        <w:tc>
          <w:tcPr>
            <w:tcW w:w="5665" w:type="dxa"/>
          </w:tcPr>
          <w:p w14:paraId="322B7A00" w14:textId="77777777" w:rsidR="00341BA8" w:rsidRDefault="00A74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 необхідно зробити</w:t>
            </w:r>
          </w:p>
        </w:tc>
        <w:tc>
          <w:tcPr>
            <w:tcW w:w="2410" w:type="dxa"/>
          </w:tcPr>
          <w:p w14:paraId="48F41835" w14:textId="77777777" w:rsidR="00341BA8" w:rsidRDefault="00A74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Дедл</w:t>
            </w:r>
            <w:r>
              <w:rPr>
                <w:rFonts w:ascii="Times New Roman" w:eastAsia="Times New Roman" w:hAnsi="Times New Roman" w:cs="Times New Roman"/>
                <w:b/>
                <w:sz w:val="24"/>
                <w:szCs w:val="24"/>
              </w:rPr>
              <w:t>айн</w:t>
            </w:r>
          </w:p>
        </w:tc>
      </w:tr>
      <w:tr w:rsidR="00341BA8" w14:paraId="33132FB3" w14:textId="77777777">
        <w:tc>
          <w:tcPr>
            <w:tcW w:w="5665" w:type="dxa"/>
          </w:tcPr>
          <w:p w14:paraId="6E415454"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Визначити дату заходу</w:t>
            </w:r>
          </w:p>
        </w:tc>
        <w:tc>
          <w:tcPr>
            <w:tcW w:w="2410" w:type="dxa"/>
          </w:tcPr>
          <w:p w14:paraId="5B4CF9AC" w14:textId="77777777" w:rsidR="00341BA8" w:rsidRDefault="00341BA8">
            <w:pPr>
              <w:rPr>
                <w:rFonts w:ascii="Times New Roman" w:eastAsia="Times New Roman" w:hAnsi="Times New Roman" w:cs="Times New Roman"/>
                <w:sz w:val="24"/>
                <w:szCs w:val="24"/>
              </w:rPr>
            </w:pPr>
          </w:p>
        </w:tc>
      </w:tr>
      <w:tr w:rsidR="00341BA8" w14:paraId="3E8CC599" w14:textId="77777777">
        <w:tc>
          <w:tcPr>
            <w:tcW w:w="5665" w:type="dxa"/>
          </w:tcPr>
          <w:p w14:paraId="0219B54E"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Сформулювати назву заходу</w:t>
            </w:r>
          </w:p>
        </w:tc>
        <w:tc>
          <w:tcPr>
            <w:tcW w:w="2410" w:type="dxa"/>
          </w:tcPr>
          <w:p w14:paraId="2F4D2B8E" w14:textId="77777777" w:rsidR="00341BA8" w:rsidRDefault="00341BA8">
            <w:pPr>
              <w:rPr>
                <w:rFonts w:ascii="Times New Roman" w:eastAsia="Times New Roman" w:hAnsi="Times New Roman" w:cs="Times New Roman"/>
                <w:sz w:val="24"/>
                <w:szCs w:val="24"/>
              </w:rPr>
            </w:pPr>
          </w:p>
        </w:tc>
      </w:tr>
      <w:tr w:rsidR="00341BA8" w14:paraId="5D1BC027" w14:textId="77777777">
        <w:tc>
          <w:tcPr>
            <w:tcW w:w="5665" w:type="dxa"/>
          </w:tcPr>
          <w:p w14:paraId="3985555A"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Підібрати зручне місце</w:t>
            </w:r>
          </w:p>
        </w:tc>
        <w:tc>
          <w:tcPr>
            <w:tcW w:w="2410" w:type="dxa"/>
          </w:tcPr>
          <w:p w14:paraId="4B281E35" w14:textId="77777777" w:rsidR="00341BA8" w:rsidRDefault="00341BA8">
            <w:pPr>
              <w:rPr>
                <w:rFonts w:ascii="Times New Roman" w:eastAsia="Times New Roman" w:hAnsi="Times New Roman" w:cs="Times New Roman"/>
                <w:sz w:val="24"/>
                <w:szCs w:val="24"/>
              </w:rPr>
            </w:pPr>
          </w:p>
        </w:tc>
      </w:tr>
      <w:tr w:rsidR="00341BA8" w14:paraId="77C569D2" w14:textId="77777777">
        <w:tc>
          <w:tcPr>
            <w:tcW w:w="5665" w:type="dxa"/>
          </w:tcPr>
          <w:p w14:paraId="0CA77D66"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Визначити спікерів/</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xml:space="preserve"> і обговорити з ними тези</w:t>
            </w:r>
          </w:p>
        </w:tc>
        <w:tc>
          <w:tcPr>
            <w:tcW w:w="2410" w:type="dxa"/>
          </w:tcPr>
          <w:p w14:paraId="108274BE" w14:textId="77777777" w:rsidR="00341BA8" w:rsidRDefault="00341BA8">
            <w:pPr>
              <w:rPr>
                <w:rFonts w:ascii="Times New Roman" w:eastAsia="Times New Roman" w:hAnsi="Times New Roman" w:cs="Times New Roman"/>
                <w:sz w:val="24"/>
                <w:szCs w:val="24"/>
              </w:rPr>
            </w:pPr>
          </w:p>
        </w:tc>
      </w:tr>
      <w:tr w:rsidR="00341BA8" w14:paraId="082DB2B7" w14:textId="77777777">
        <w:tc>
          <w:tcPr>
            <w:tcW w:w="5665" w:type="dxa"/>
          </w:tcPr>
          <w:p w14:paraId="6B79A475"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Скласти перелік необхідного обладнання</w:t>
            </w:r>
          </w:p>
        </w:tc>
        <w:tc>
          <w:tcPr>
            <w:tcW w:w="2410" w:type="dxa"/>
          </w:tcPr>
          <w:p w14:paraId="34A7106B" w14:textId="77777777" w:rsidR="00341BA8" w:rsidRDefault="00341BA8">
            <w:pPr>
              <w:rPr>
                <w:rFonts w:ascii="Times New Roman" w:eastAsia="Times New Roman" w:hAnsi="Times New Roman" w:cs="Times New Roman"/>
                <w:sz w:val="24"/>
                <w:szCs w:val="24"/>
              </w:rPr>
            </w:pPr>
          </w:p>
        </w:tc>
      </w:tr>
      <w:tr w:rsidR="00341BA8" w14:paraId="06B1E929" w14:textId="77777777">
        <w:tc>
          <w:tcPr>
            <w:tcW w:w="5665" w:type="dxa"/>
          </w:tcPr>
          <w:p w14:paraId="5C2DC1CA"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анонс події (і гугл форму) </w:t>
            </w:r>
          </w:p>
        </w:tc>
        <w:tc>
          <w:tcPr>
            <w:tcW w:w="2410" w:type="dxa"/>
          </w:tcPr>
          <w:p w14:paraId="62703BC5" w14:textId="77777777" w:rsidR="00341BA8" w:rsidRDefault="00341BA8">
            <w:pPr>
              <w:rPr>
                <w:rFonts w:ascii="Times New Roman" w:eastAsia="Times New Roman" w:hAnsi="Times New Roman" w:cs="Times New Roman"/>
                <w:sz w:val="24"/>
                <w:szCs w:val="24"/>
              </w:rPr>
            </w:pPr>
          </w:p>
        </w:tc>
      </w:tr>
      <w:tr w:rsidR="00341BA8" w14:paraId="7A0B5C2A" w14:textId="77777777">
        <w:tc>
          <w:tcPr>
            <w:tcW w:w="5665" w:type="dxa"/>
          </w:tcPr>
          <w:p w14:paraId="724A6F48"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Подбати про воду та каву для учасників</w:t>
            </w:r>
          </w:p>
        </w:tc>
        <w:tc>
          <w:tcPr>
            <w:tcW w:w="2410" w:type="dxa"/>
          </w:tcPr>
          <w:p w14:paraId="2C9C0F80" w14:textId="77777777" w:rsidR="00341BA8" w:rsidRDefault="00341BA8">
            <w:pPr>
              <w:rPr>
                <w:rFonts w:ascii="Times New Roman" w:eastAsia="Times New Roman" w:hAnsi="Times New Roman" w:cs="Times New Roman"/>
                <w:sz w:val="24"/>
                <w:szCs w:val="24"/>
              </w:rPr>
            </w:pPr>
          </w:p>
        </w:tc>
      </w:tr>
      <w:tr w:rsidR="00341BA8" w14:paraId="117B07B1" w14:textId="77777777">
        <w:tc>
          <w:tcPr>
            <w:tcW w:w="5665" w:type="dxa"/>
          </w:tcPr>
          <w:p w14:paraId="20DBC014"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Запросити журналістів (анонсування)</w:t>
            </w:r>
          </w:p>
        </w:tc>
        <w:tc>
          <w:tcPr>
            <w:tcW w:w="2410" w:type="dxa"/>
          </w:tcPr>
          <w:p w14:paraId="29648CD1" w14:textId="77777777" w:rsidR="00341BA8" w:rsidRDefault="00341BA8">
            <w:pPr>
              <w:rPr>
                <w:rFonts w:ascii="Times New Roman" w:eastAsia="Times New Roman" w:hAnsi="Times New Roman" w:cs="Times New Roman"/>
                <w:sz w:val="24"/>
                <w:szCs w:val="24"/>
              </w:rPr>
            </w:pPr>
          </w:p>
        </w:tc>
      </w:tr>
      <w:tr w:rsidR="00341BA8" w14:paraId="5EE53239" w14:textId="77777777">
        <w:tc>
          <w:tcPr>
            <w:tcW w:w="5665" w:type="dxa"/>
          </w:tcPr>
          <w:p w14:paraId="37E2DC01"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Зареєструвати  журналістів (полічити кількість)</w:t>
            </w:r>
          </w:p>
        </w:tc>
        <w:tc>
          <w:tcPr>
            <w:tcW w:w="2410" w:type="dxa"/>
          </w:tcPr>
          <w:p w14:paraId="151EEFE0" w14:textId="77777777" w:rsidR="00341BA8" w:rsidRDefault="00341BA8">
            <w:pPr>
              <w:rPr>
                <w:rFonts w:ascii="Times New Roman" w:eastAsia="Times New Roman" w:hAnsi="Times New Roman" w:cs="Times New Roman"/>
                <w:sz w:val="24"/>
                <w:szCs w:val="24"/>
              </w:rPr>
            </w:pPr>
          </w:p>
        </w:tc>
      </w:tr>
      <w:tr w:rsidR="00341BA8" w14:paraId="14E54A3C" w14:textId="77777777">
        <w:tc>
          <w:tcPr>
            <w:tcW w:w="5665" w:type="dxa"/>
          </w:tcPr>
          <w:p w14:paraId="19C4AA59"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Підготувати реліз та іншу </w:t>
            </w:r>
            <w:proofErr w:type="spellStart"/>
            <w:r>
              <w:rPr>
                <w:rFonts w:ascii="Times New Roman" w:eastAsia="Times New Roman" w:hAnsi="Times New Roman" w:cs="Times New Roman"/>
                <w:sz w:val="24"/>
                <w:szCs w:val="24"/>
              </w:rPr>
              <w:t>роздатку</w:t>
            </w:r>
            <w:proofErr w:type="spellEnd"/>
          </w:p>
        </w:tc>
        <w:tc>
          <w:tcPr>
            <w:tcW w:w="2410" w:type="dxa"/>
          </w:tcPr>
          <w:p w14:paraId="28C7D28E" w14:textId="77777777" w:rsidR="00341BA8" w:rsidRDefault="00341BA8">
            <w:pPr>
              <w:rPr>
                <w:rFonts w:ascii="Times New Roman" w:eastAsia="Times New Roman" w:hAnsi="Times New Roman" w:cs="Times New Roman"/>
                <w:sz w:val="24"/>
                <w:szCs w:val="24"/>
              </w:rPr>
            </w:pPr>
          </w:p>
        </w:tc>
      </w:tr>
      <w:tr w:rsidR="00341BA8" w14:paraId="6C5DB2E7" w14:textId="77777777">
        <w:tc>
          <w:tcPr>
            <w:tcW w:w="5665" w:type="dxa"/>
          </w:tcPr>
          <w:p w14:paraId="3B5D9F90"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0" w:type="dxa"/>
          </w:tcPr>
          <w:p w14:paraId="11BF20E5" w14:textId="77777777" w:rsidR="00341BA8" w:rsidRDefault="00341BA8">
            <w:pPr>
              <w:rPr>
                <w:rFonts w:ascii="Times New Roman" w:eastAsia="Times New Roman" w:hAnsi="Times New Roman" w:cs="Times New Roman"/>
                <w:sz w:val="24"/>
                <w:szCs w:val="24"/>
              </w:rPr>
            </w:pPr>
          </w:p>
        </w:tc>
      </w:tr>
      <w:tr w:rsidR="00341BA8" w14:paraId="4C3B9177" w14:textId="77777777">
        <w:tc>
          <w:tcPr>
            <w:tcW w:w="5665" w:type="dxa"/>
          </w:tcPr>
          <w:p w14:paraId="61A52D38"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0" w:type="dxa"/>
          </w:tcPr>
          <w:p w14:paraId="18C4AD5D" w14:textId="77777777" w:rsidR="00341BA8" w:rsidRDefault="00341BA8">
            <w:pPr>
              <w:rPr>
                <w:rFonts w:ascii="Times New Roman" w:eastAsia="Times New Roman" w:hAnsi="Times New Roman" w:cs="Times New Roman"/>
                <w:sz w:val="24"/>
                <w:szCs w:val="24"/>
              </w:rPr>
            </w:pPr>
          </w:p>
        </w:tc>
      </w:tr>
      <w:tr w:rsidR="00341BA8" w14:paraId="0100AA4C" w14:textId="77777777">
        <w:tc>
          <w:tcPr>
            <w:tcW w:w="5665" w:type="dxa"/>
          </w:tcPr>
          <w:p w14:paraId="2448636A" w14:textId="77777777" w:rsidR="00341BA8" w:rsidRDefault="00A741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Підготовка </w:t>
            </w:r>
            <w:proofErr w:type="spellStart"/>
            <w:r>
              <w:rPr>
                <w:rFonts w:ascii="Times New Roman" w:eastAsia="Times New Roman" w:hAnsi="Times New Roman" w:cs="Times New Roman"/>
                <w:sz w:val="24"/>
                <w:szCs w:val="24"/>
              </w:rPr>
              <w:t>медіазвіту</w:t>
            </w:r>
            <w:proofErr w:type="spellEnd"/>
          </w:p>
        </w:tc>
        <w:tc>
          <w:tcPr>
            <w:tcW w:w="2410" w:type="dxa"/>
          </w:tcPr>
          <w:p w14:paraId="081AA38A" w14:textId="77777777" w:rsidR="00341BA8" w:rsidRDefault="00341BA8">
            <w:pPr>
              <w:rPr>
                <w:rFonts w:ascii="Times New Roman" w:eastAsia="Times New Roman" w:hAnsi="Times New Roman" w:cs="Times New Roman"/>
                <w:sz w:val="24"/>
                <w:szCs w:val="24"/>
              </w:rPr>
            </w:pPr>
          </w:p>
        </w:tc>
      </w:tr>
    </w:tbl>
    <w:p w14:paraId="1191CBD3" w14:textId="77777777" w:rsidR="00341BA8" w:rsidRDefault="00341BA8">
      <w:pPr>
        <w:rPr>
          <w:rFonts w:ascii="Times New Roman" w:eastAsia="Times New Roman" w:hAnsi="Times New Roman" w:cs="Times New Roman"/>
        </w:rPr>
      </w:pPr>
    </w:p>
    <w:p w14:paraId="2145298F" w14:textId="77777777" w:rsidR="00341BA8" w:rsidRDefault="00A74177">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Орієнтуючись на шаблони, наведені вище, складіть анонс заходу.</w:t>
      </w:r>
    </w:p>
    <w:p w14:paraId="75581200" w14:textId="77777777" w:rsidR="00341BA8" w:rsidRDefault="00341BA8">
      <w:pPr>
        <w:pBdr>
          <w:top w:val="nil"/>
          <w:left w:val="nil"/>
          <w:bottom w:val="nil"/>
          <w:right w:val="nil"/>
          <w:between w:val="nil"/>
        </w:pBdr>
        <w:spacing w:after="0" w:line="240" w:lineRule="auto"/>
        <w:ind w:left="644"/>
        <w:jc w:val="right"/>
        <w:rPr>
          <w:rFonts w:ascii="Times New Roman" w:eastAsia="Times New Roman" w:hAnsi="Times New Roman" w:cs="Times New Roman"/>
          <w:b/>
          <w:color w:val="000000"/>
          <w:sz w:val="20"/>
          <w:szCs w:val="20"/>
        </w:rPr>
      </w:pPr>
    </w:p>
    <w:p w14:paraId="4EB7714A" w14:textId="77777777" w:rsidR="00341BA8" w:rsidRDefault="00341BA8">
      <w:pPr>
        <w:pBdr>
          <w:top w:val="nil"/>
          <w:left w:val="nil"/>
          <w:bottom w:val="nil"/>
          <w:right w:val="nil"/>
          <w:between w:val="nil"/>
        </w:pBdr>
        <w:spacing w:after="0" w:line="240" w:lineRule="auto"/>
        <w:ind w:left="644"/>
        <w:jc w:val="right"/>
        <w:rPr>
          <w:rFonts w:ascii="Times New Roman" w:eastAsia="Times New Roman" w:hAnsi="Times New Roman" w:cs="Times New Roman"/>
          <w:b/>
          <w:color w:val="000000"/>
          <w:sz w:val="20"/>
          <w:szCs w:val="20"/>
        </w:rPr>
      </w:pPr>
    </w:p>
    <w:p w14:paraId="6E81F9AC" w14:textId="77777777" w:rsidR="00341BA8" w:rsidRDefault="00A74177">
      <w:pPr>
        <w:pBdr>
          <w:top w:val="nil"/>
          <w:left w:val="nil"/>
          <w:bottom w:val="nil"/>
          <w:right w:val="nil"/>
          <w:between w:val="nil"/>
        </w:pBdr>
        <w:spacing w:after="0" w:line="240" w:lineRule="auto"/>
        <w:ind w:left="644"/>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Примітка</w:t>
      </w:r>
    </w:p>
    <w:p w14:paraId="0B543ADE" w14:textId="77777777" w:rsidR="00341BA8" w:rsidRDefault="00341BA8">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0"/>
          <w:szCs w:val="20"/>
        </w:rPr>
      </w:pPr>
    </w:p>
    <w:p w14:paraId="39630208" w14:textId="77777777" w:rsidR="00341BA8" w:rsidRDefault="00A74177">
      <w:pPr>
        <w:pBdr>
          <w:top w:val="single" w:sz="4" w:space="1" w:color="000000"/>
          <w:left w:val="single" w:sz="4" w:space="4" w:color="000000"/>
          <w:bottom w:val="single" w:sz="4" w:space="1" w:color="000000"/>
          <w:right w:val="single" w:sz="4" w:space="4" w:color="000000"/>
          <w:between w:val="nil"/>
        </w:pBdr>
        <w:spacing w:after="0" w:line="240" w:lineRule="auto"/>
        <w:ind w:left="6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Щоб наша комунікація була ефективною, просимо в електронному листуванні називати файли із виконаними завданнями за такою схемою: перша цифра – номер теми, друга – номер лекції, завдання до якої ви виконуєте. + Назва населеного пункту, громаду якого ви пред</w:t>
      </w:r>
      <w:r>
        <w:rPr>
          <w:rFonts w:ascii="Times New Roman" w:eastAsia="Times New Roman" w:hAnsi="Times New Roman" w:cs="Times New Roman"/>
          <w:color w:val="000000"/>
          <w:sz w:val="20"/>
          <w:szCs w:val="20"/>
        </w:rPr>
        <w:t xml:space="preserve">ставляєте + ваше прізвище </w:t>
      </w:r>
      <w:r>
        <w:rPr>
          <w:rFonts w:ascii="Times New Roman" w:eastAsia="Times New Roman" w:hAnsi="Times New Roman" w:cs="Times New Roman"/>
          <w:i/>
          <w:color w:val="000000"/>
          <w:sz w:val="20"/>
          <w:szCs w:val="20"/>
        </w:rPr>
        <w:t>(в самому файлі чи у листі вкажіть ваше ім’я також)</w:t>
      </w:r>
      <w:r>
        <w:rPr>
          <w:rFonts w:ascii="Times New Roman" w:eastAsia="Times New Roman" w:hAnsi="Times New Roman" w:cs="Times New Roman"/>
          <w:color w:val="000000"/>
          <w:sz w:val="20"/>
          <w:szCs w:val="20"/>
        </w:rPr>
        <w:t xml:space="preserve">. Наприклад, для відповіді на питання до цієї лекції слід створити файл </w:t>
      </w:r>
      <w:r>
        <w:rPr>
          <w:rFonts w:ascii="Times New Roman" w:eastAsia="Times New Roman" w:hAnsi="Times New Roman" w:cs="Times New Roman"/>
          <w:b/>
          <w:color w:val="000000"/>
          <w:sz w:val="20"/>
          <w:szCs w:val="20"/>
        </w:rPr>
        <w:t xml:space="preserve">3.1.Назва населеного </w:t>
      </w:r>
      <w:proofErr w:type="spellStart"/>
      <w:r>
        <w:rPr>
          <w:rFonts w:ascii="Times New Roman" w:eastAsia="Times New Roman" w:hAnsi="Times New Roman" w:cs="Times New Roman"/>
          <w:b/>
          <w:color w:val="000000"/>
          <w:sz w:val="20"/>
          <w:szCs w:val="20"/>
        </w:rPr>
        <w:t>пункту.Прізвище</w:t>
      </w:r>
      <w:proofErr w:type="spellEnd"/>
      <w:r>
        <w:rPr>
          <w:rFonts w:ascii="Times New Roman" w:eastAsia="Times New Roman" w:hAnsi="Times New Roman" w:cs="Times New Roman"/>
          <w:color w:val="000000"/>
          <w:sz w:val="20"/>
          <w:szCs w:val="20"/>
        </w:rPr>
        <w:t>. Якщо уявити, що завдання виконувала людина на прізвище Горбенко з Кра</w:t>
      </w:r>
      <w:r>
        <w:rPr>
          <w:rFonts w:ascii="Times New Roman" w:eastAsia="Times New Roman" w:hAnsi="Times New Roman" w:cs="Times New Roman"/>
          <w:color w:val="000000"/>
          <w:sz w:val="20"/>
          <w:szCs w:val="20"/>
        </w:rPr>
        <w:t>маторської громади, назва файлу має бути такою: 3.1.Краматорськ.Горбенко.</w:t>
      </w:r>
    </w:p>
    <w:p w14:paraId="2651CD44" w14:textId="77777777" w:rsidR="00341BA8" w:rsidRDefault="00341BA8">
      <w:pPr>
        <w:pBdr>
          <w:top w:val="single" w:sz="4" w:space="1" w:color="000000"/>
          <w:left w:val="single" w:sz="4" w:space="4" w:color="000000"/>
          <w:bottom w:val="single" w:sz="4" w:space="1" w:color="000000"/>
          <w:right w:val="single" w:sz="4" w:space="4" w:color="000000"/>
          <w:between w:val="nil"/>
        </w:pBdr>
        <w:spacing w:after="0" w:line="240" w:lineRule="auto"/>
        <w:ind w:left="644"/>
        <w:jc w:val="both"/>
        <w:rPr>
          <w:rFonts w:ascii="Times New Roman" w:eastAsia="Times New Roman" w:hAnsi="Times New Roman" w:cs="Times New Roman"/>
          <w:color w:val="000000"/>
          <w:sz w:val="20"/>
          <w:szCs w:val="20"/>
        </w:rPr>
      </w:pPr>
    </w:p>
    <w:p w14:paraId="2B3C73CF" w14:textId="77777777" w:rsidR="00341BA8" w:rsidRDefault="00A74177">
      <w:pPr>
        <w:pBdr>
          <w:top w:val="single" w:sz="4" w:space="1" w:color="000000"/>
          <w:left w:val="single" w:sz="4" w:space="4" w:color="000000"/>
          <w:bottom w:val="single" w:sz="4" w:space="1" w:color="000000"/>
          <w:right w:val="single" w:sz="4" w:space="4" w:color="000000"/>
          <w:between w:val="nil"/>
        </w:pBdr>
        <w:spacing w:after="0" w:line="240" w:lineRule="auto"/>
        <w:ind w:left="6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Усього в курсі чотири теми, в кожній з яких по три лекції. Просимо для кожного завдання створювати окремий файл і прикріпляти його до листа, а не вкладати текст/таблиці в «тіло» лис</w:t>
      </w:r>
      <w:r>
        <w:rPr>
          <w:rFonts w:ascii="Times New Roman" w:eastAsia="Times New Roman" w:hAnsi="Times New Roman" w:cs="Times New Roman"/>
          <w:color w:val="000000"/>
          <w:sz w:val="20"/>
          <w:szCs w:val="20"/>
        </w:rPr>
        <w:t xml:space="preserve">та. Надсилати на електронну пошту: </w:t>
      </w:r>
      <w:hyperlink r:id="rId9">
        <w:r>
          <w:rPr>
            <w:rFonts w:ascii="Times New Roman" w:eastAsia="Times New Roman" w:hAnsi="Times New Roman" w:cs="Times New Roman"/>
            <w:color w:val="000000"/>
            <w:sz w:val="20"/>
            <w:szCs w:val="20"/>
          </w:rPr>
          <w:t>visibilityofcommunities2021us@gmail.com</w:t>
        </w:r>
      </w:hyperlink>
      <w:r>
        <w:rPr>
          <w:rFonts w:ascii="Times New Roman" w:eastAsia="Times New Roman" w:hAnsi="Times New Roman" w:cs="Times New Roman"/>
          <w:color w:val="000000"/>
          <w:sz w:val="20"/>
          <w:szCs w:val="20"/>
        </w:rPr>
        <w:t>.</w:t>
      </w:r>
    </w:p>
    <w:p w14:paraId="49339853" w14:textId="77777777" w:rsidR="00341BA8" w:rsidRDefault="00A74177">
      <w:pPr>
        <w:pBdr>
          <w:top w:val="single" w:sz="4" w:space="1" w:color="000000"/>
          <w:left w:val="single" w:sz="4" w:space="4" w:color="000000"/>
          <w:bottom w:val="single" w:sz="4" w:space="1" w:color="000000"/>
          <w:right w:val="single" w:sz="4" w:space="4" w:color="000000"/>
          <w:between w:val="nil"/>
        </w:pBdr>
        <w:spacing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виникнення питань до змісту цієї лекції, пишіть на цю ж адресу або звертайтесь до Тетяни Строй у Facebook: </w:t>
      </w:r>
      <w:hyperlink r:id="rId10">
        <w:r>
          <w:rPr>
            <w:rFonts w:ascii="Times New Roman" w:eastAsia="Times New Roman" w:hAnsi="Times New Roman" w:cs="Times New Roman"/>
            <w:color w:val="0563C1"/>
            <w:sz w:val="24"/>
            <w:szCs w:val="24"/>
            <w:u w:val="single"/>
          </w:rPr>
          <w:t>https://www.facebook.com/tatyana.stroy.5</w:t>
        </w:r>
      </w:hyperlink>
      <w:r>
        <w:rPr>
          <w:rFonts w:ascii="Times New Roman" w:eastAsia="Times New Roman" w:hAnsi="Times New Roman" w:cs="Times New Roman"/>
          <w:color w:val="000000"/>
          <w:sz w:val="24"/>
          <w:szCs w:val="24"/>
        </w:rPr>
        <w:t>.</w:t>
      </w:r>
    </w:p>
    <w:p w14:paraId="5B6796F8" w14:textId="77777777" w:rsidR="00341BA8" w:rsidRDefault="00341BA8">
      <w:pPr>
        <w:spacing w:after="200" w:line="240" w:lineRule="auto"/>
        <w:jc w:val="center"/>
        <w:rPr>
          <w:rFonts w:ascii="Times New Roman" w:eastAsia="Times New Roman" w:hAnsi="Times New Roman" w:cs="Times New Roman"/>
          <w:sz w:val="24"/>
          <w:szCs w:val="24"/>
        </w:rPr>
      </w:pPr>
    </w:p>
    <w:p w14:paraId="30179ABC" w14:textId="77777777" w:rsidR="00341BA8" w:rsidRDefault="00341BA8">
      <w:pPr>
        <w:rPr>
          <w:rFonts w:ascii="Times New Roman" w:eastAsia="Times New Roman" w:hAnsi="Times New Roman" w:cs="Times New Roman"/>
        </w:rPr>
      </w:pPr>
    </w:p>
    <w:sectPr w:rsidR="00341BA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051"/>
    <w:multiLevelType w:val="multilevel"/>
    <w:tmpl w:val="4FE21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AD4C9C"/>
    <w:multiLevelType w:val="multilevel"/>
    <w:tmpl w:val="73E227E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E0A15CC"/>
    <w:multiLevelType w:val="multilevel"/>
    <w:tmpl w:val="BA26E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C65F1"/>
    <w:multiLevelType w:val="multilevel"/>
    <w:tmpl w:val="1DA0D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B659E5"/>
    <w:multiLevelType w:val="multilevel"/>
    <w:tmpl w:val="BFFA5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A8"/>
    <w:rsid w:val="00341BA8"/>
    <w:rsid w:val="00A7417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EE56"/>
  <w15:docId w15:val="{F7F72E40-99F5-42ED-877A-65950DA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7F5B49"/>
    <w:pPr>
      <w:ind w:left="720"/>
      <w:contextualSpacing/>
    </w:pPr>
  </w:style>
  <w:style w:type="table" w:styleId="a5">
    <w:name w:val="Table Grid"/>
    <w:basedOn w:val="a1"/>
    <w:uiPriority w:val="39"/>
    <w:rsid w:val="001D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56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6DF5"/>
    <w:rPr>
      <w:color w:val="0563C1" w:themeColor="hyperlink"/>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tt.ly/fRqfbcR" TargetMode="External"/><Relationship Id="rId3" Type="http://schemas.openxmlformats.org/officeDocument/2006/relationships/styles" Target="styles.xml"/><Relationship Id="rId7" Type="http://schemas.openxmlformats.org/officeDocument/2006/relationships/hyperlink" Target="https://cutt.ly/CRqfCM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tt.ly/SRqfA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tatyana.stroy.5" TargetMode="External"/><Relationship Id="rId4" Type="http://schemas.openxmlformats.org/officeDocument/2006/relationships/settings" Target="settings.xml"/><Relationship Id="rId9" Type="http://schemas.openxmlformats.org/officeDocument/2006/relationships/hyperlink" Target="mailto:visibilityofcommunities2021u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SZ+kIOuyqUXYiPpN8P/VtmUA==">AMUW2mWBrIX5Ji5KIT4WTLoYZa32iq/q0uwHKjv5jlC8VtpeJy7XEViwJqtqAqlD3qZaJWYEQyITjRbHfMo0Mdnm5sDmQhYIK7FjIGDJi+nAf8S4imdK8QtAbKdX8x65Br7ZNpdaADYy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Андреева</cp:lastModifiedBy>
  <cp:revision>2</cp:revision>
  <dcterms:created xsi:type="dcterms:W3CDTF">2021-10-20T09:09:00Z</dcterms:created>
  <dcterms:modified xsi:type="dcterms:W3CDTF">2021-10-20T09:09:00Z</dcterms:modified>
</cp:coreProperties>
</file>